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A34AE" w14:textId="77777777" w:rsidR="000C0D90" w:rsidRPr="00F22C94" w:rsidRDefault="000C0D90">
      <w:pPr>
        <w:rPr>
          <w:b/>
          <w:sz w:val="22"/>
        </w:rPr>
      </w:pPr>
      <w:r w:rsidRPr="00F22C94">
        <w:rPr>
          <w:b/>
          <w:sz w:val="22"/>
        </w:rPr>
        <w:t>Students Enrolled in 11</w:t>
      </w:r>
      <w:r w:rsidRPr="00F22C94">
        <w:rPr>
          <w:b/>
          <w:sz w:val="22"/>
          <w:vertAlign w:val="superscript"/>
        </w:rPr>
        <w:t>th</w:t>
      </w:r>
      <w:r w:rsidRPr="00F22C94">
        <w:rPr>
          <w:b/>
          <w:sz w:val="22"/>
        </w:rPr>
        <w:t xml:space="preserve"> AP English,</w:t>
      </w:r>
    </w:p>
    <w:p w14:paraId="5D13FDCB" w14:textId="77777777" w:rsidR="000C0D90" w:rsidRPr="00695A7A" w:rsidRDefault="000C0D90">
      <w:pPr>
        <w:rPr>
          <w:b/>
          <w:sz w:val="20"/>
        </w:rPr>
      </w:pPr>
    </w:p>
    <w:p w14:paraId="62FC3EC5" w14:textId="77777777" w:rsidR="000C0D90" w:rsidRPr="00695A7A" w:rsidRDefault="000C0D90">
      <w:pPr>
        <w:rPr>
          <w:sz w:val="20"/>
        </w:rPr>
      </w:pPr>
      <w:r w:rsidRPr="00695A7A">
        <w:rPr>
          <w:b/>
          <w:sz w:val="20"/>
        </w:rPr>
        <w:t>Preparation for Entering English III AP</w:t>
      </w:r>
    </w:p>
    <w:p w14:paraId="0200E63C" w14:textId="6339320D" w:rsidR="000C0D90" w:rsidRPr="00695A7A" w:rsidRDefault="006D09C3">
      <w:pPr>
        <w:rPr>
          <w:sz w:val="20"/>
        </w:rPr>
      </w:pPr>
      <w:r>
        <w:rPr>
          <w:sz w:val="20"/>
        </w:rPr>
        <w:t xml:space="preserve">To begin, AP English is a fantastic place for you to learn critical thinking skills you will use for life and to grow into mature and confident young people. The skills you will develop in this course are skills you will own; they are skills that will carry you through the toughest assignments in your future and give you a self-confidence that no one can take away. </w:t>
      </w:r>
      <w:r w:rsidR="000C0D90" w:rsidRPr="00695A7A">
        <w:rPr>
          <w:sz w:val="20"/>
        </w:rPr>
        <w:t xml:space="preserve">The first thing you need to know is that this course is not Pre-Advanced Placement (Pre-AP). It is the actual college level course. As such, you will be required to complete college-level work and maintain a college-level work ethic. </w:t>
      </w:r>
      <w:r>
        <w:rPr>
          <w:sz w:val="20"/>
        </w:rPr>
        <w:t>Don’t let this intimidate you. I will prepare you for these expectations, and it all begins with t</w:t>
      </w:r>
      <w:r w:rsidR="000C0D90" w:rsidRPr="00695A7A">
        <w:rPr>
          <w:sz w:val="20"/>
        </w:rPr>
        <w:t>he firs</w:t>
      </w:r>
      <w:r>
        <w:rPr>
          <w:sz w:val="20"/>
        </w:rPr>
        <w:t xml:space="preserve">t assignment you have for me: </w:t>
      </w:r>
      <w:r w:rsidR="000C0D90" w:rsidRPr="00695A7A">
        <w:rPr>
          <w:sz w:val="20"/>
        </w:rPr>
        <w:t xml:space="preserve">your summer reading. The </w:t>
      </w:r>
      <w:r w:rsidR="00EB46AA">
        <w:rPr>
          <w:sz w:val="20"/>
        </w:rPr>
        <w:t xml:space="preserve">three </w:t>
      </w:r>
      <w:r w:rsidR="000C0D90" w:rsidRPr="00695A7A">
        <w:rPr>
          <w:sz w:val="20"/>
        </w:rPr>
        <w:t>books you are required to read before the first day of the school year are as follows:</w:t>
      </w:r>
    </w:p>
    <w:p w14:paraId="778D3707" w14:textId="77777777" w:rsidR="000C0D90" w:rsidRPr="00695A7A" w:rsidRDefault="000C0D90">
      <w:pPr>
        <w:rPr>
          <w:sz w:val="20"/>
        </w:rPr>
      </w:pPr>
    </w:p>
    <w:p w14:paraId="7F850053" w14:textId="77777777" w:rsidR="000C0D90" w:rsidRPr="00695A7A" w:rsidRDefault="000C0D90">
      <w:pPr>
        <w:rPr>
          <w:sz w:val="20"/>
        </w:rPr>
      </w:pPr>
      <w:r w:rsidRPr="00695A7A">
        <w:rPr>
          <w:sz w:val="20"/>
        </w:rPr>
        <w:t>(Don’t let the amount of instruction below intimidate you about the assignment. I just have the tendency to be overly thorough to help clarify the assignments as much as possible.)</w:t>
      </w:r>
    </w:p>
    <w:p w14:paraId="2C6A7FF1" w14:textId="77777777" w:rsidR="000C0D90" w:rsidRPr="00695A7A" w:rsidRDefault="000C0D90">
      <w:pPr>
        <w:rPr>
          <w:sz w:val="20"/>
        </w:rPr>
      </w:pPr>
    </w:p>
    <w:p w14:paraId="0CBB09E9" w14:textId="079280B1" w:rsidR="000C0D90" w:rsidRDefault="00EB46AA">
      <w:pPr>
        <w:rPr>
          <w:sz w:val="20"/>
        </w:rPr>
      </w:pPr>
      <w:r>
        <w:rPr>
          <w:sz w:val="20"/>
        </w:rPr>
        <w:t xml:space="preserve">1. </w:t>
      </w:r>
      <w:r w:rsidR="000C0D90" w:rsidRPr="00695A7A">
        <w:rPr>
          <w:i/>
          <w:sz w:val="20"/>
        </w:rPr>
        <w:t>The Great Gatsby</w:t>
      </w:r>
      <w:r w:rsidR="000C0D90" w:rsidRPr="00695A7A">
        <w:rPr>
          <w:sz w:val="20"/>
        </w:rPr>
        <w:t xml:space="preserve"> by F. Scott Fitzgerald</w:t>
      </w:r>
    </w:p>
    <w:p w14:paraId="2143C83C" w14:textId="40657CF0" w:rsidR="00E402CC" w:rsidRPr="00E402CC" w:rsidRDefault="00E402CC">
      <w:pPr>
        <w:rPr>
          <w:b/>
          <w:sz w:val="20"/>
        </w:rPr>
      </w:pPr>
      <w:r>
        <w:rPr>
          <w:i/>
          <w:sz w:val="20"/>
        </w:rPr>
        <w:t xml:space="preserve">       </w:t>
      </w:r>
      <w:r w:rsidRPr="00E402CC">
        <w:rPr>
          <w:b/>
          <w:sz w:val="20"/>
        </w:rPr>
        <w:t>and</w:t>
      </w:r>
    </w:p>
    <w:p w14:paraId="7E77DC73" w14:textId="1A5FAB3E" w:rsidR="000C0D90" w:rsidRDefault="00EB46AA">
      <w:pPr>
        <w:rPr>
          <w:sz w:val="20"/>
        </w:rPr>
      </w:pPr>
      <w:r w:rsidRPr="00EB46AA">
        <w:rPr>
          <w:sz w:val="20"/>
        </w:rPr>
        <w:t xml:space="preserve">2. </w:t>
      </w:r>
      <w:r w:rsidR="000C0D90">
        <w:rPr>
          <w:i/>
          <w:sz w:val="20"/>
        </w:rPr>
        <w:t>Outliers</w:t>
      </w:r>
      <w:r w:rsidR="000C0D90" w:rsidRPr="00695A7A">
        <w:rPr>
          <w:sz w:val="20"/>
        </w:rPr>
        <w:t xml:space="preserve"> by Malcolm Gladwell</w:t>
      </w:r>
    </w:p>
    <w:p w14:paraId="1076E68C" w14:textId="3C7736CA" w:rsidR="00E402CC" w:rsidRPr="00E402CC" w:rsidRDefault="00E402CC">
      <w:pPr>
        <w:rPr>
          <w:b/>
          <w:sz w:val="20"/>
        </w:rPr>
      </w:pPr>
      <w:r>
        <w:rPr>
          <w:sz w:val="20"/>
        </w:rPr>
        <w:t xml:space="preserve">       </w:t>
      </w:r>
      <w:r w:rsidRPr="00E402CC">
        <w:rPr>
          <w:b/>
          <w:sz w:val="20"/>
        </w:rPr>
        <w:t>and</w:t>
      </w:r>
    </w:p>
    <w:p w14:paraId="6C941264" w14:textId="6CE5E84E" w:rsidR="00EB46AA" w:rsidRPr="00695A7A" w:rsidRDefault="00EB46AA">
      <w:pPr>
        <w:rPr>
          <w:sz w:val="20"/>
        </w:rPr>
      </w:pPr>
      <w:r>
        <w:rPr>
          <w:sz w:val="20"/>
        </w:rPr>
        <w:t>3. Choose fro</w:t>
      </w:r>
      <w:r w:rsidR="00005858">
        <w:rPr>
          <w:sz w:val="20"/>
        </w:rPr>
        <w:t>m</w:t>
      </w:r>
      <w:r>
        <w:rPr>
          <w:sz w:val="20"/>
        </w:rPr>
        <w:t xml:space="preserve"> one of the following</w:t>
      </w:r>
    </w:p>
    <w:p w14:paraId="57511971" w14:textId="71CAAEFF" w:rsidR="000C0D90" w:rsidRDefault="000C0D90">
      <w:pPr>
        <w:rPr>
          <w:sz w:val="20"/>
        </w:rPr>
      </w:pPr>
      <w:r>
        <w:rPr>
          <w:i/>
          <w:sz w:val="20"/>
        </w:rPr>
        <w:t>The Things They Carried</w:t>
      </w:r>
      <w:r>
        <w:rPr>
          <w:sz w:val="20"/>
        </w:rPr>
        <w:t xml:space="preserve"> by Tim O’Brien</w:t>
      </w:r>
      <w:r w:rsidR="00982F4D">
        <w:rPr>
          <w:sz w:val="20"/>
        </w:rPr>
        <w:t xml:space="preserve"> (This work has some mature language</w:t>
      </w:r>
      <w:r w:rsidR="006D09C3">
        <w:rPr>
          <w:sz w:val="20"/>
        </w:rPr>
        <w:t xml:space="preserve"> and violence</w:t>
      </w:r>
      <w:r w:rsidR="00982F4D">
        <w:rPr>
          <w:sz w:val="20"/>
        </w:rPr>
        <w:t>.)</w:t>
      </w:r>
      <w:r w:rsidR="00EB46AA">
        <w:rPr>
          <w:sz w:val="20"/>
        </w:rPr>
        <w:t xml:space="preserve"> </w:t>
      </w:r>
    </w:p>
    <w:p w14:paraId="165F8D27" w14:textId="0432EA68" w:rsidR="00EB46AA" w:rsidRPr="00E402CC" w:rsidRDefault="00EB46AA">
      <w:pPr>
        <w:rPr>
          <w:b/>
          <w:sz w:val="20"/>
        </w:rPr>
      </w:pPr>
      <w:r>
        <w:rPr>
          <w:sz w:val="20"/>
        </w:rPr>
        <w:t xml:space="preserve">       </w:t>
      </w:r>
      <w:r w:rsidRPr="00B416F7">
        <w:rPr>
          <w:b/>
          <w:i/>
          <w:sz w:val="20"/>
        </w:rPr>
        <w:t xml:space="preserve"> </w:t>
      </w:r>
      <w:r w:rsidR="00005858" w:rsidRPr="00E402CC">
        <w:rPr>
          <w:b/>
          <w:sz w:val="20"/>
        </w:rPr>
        <w:t>o</w:t>
      </w:r>
      <w:r w:rsidRPr="00E402CC">
        <w:rPr>
          <w:b/>
          <w:sz w:val="20"/>
        </w:rPr>
        <w:t>r</w:t>
      </w:r>
    </w:p>
    <w:p w14:paraId="20573ECC" w14:textId="24A98AB6" w:rsidR="00005858" w:rsidRDefault="003D0AB4">
      <w:pPr>
        <w:rPr>
          <w:sz w:val="20"/>
        </w:rPr>
      </w:pPr>
      <w:r>
        <w:rPr>
          <w:i/>
          <w:sz w:val="20"/>
        </w:rPr>
        <w:t>Beloved</w:t>
      </w:r>
      <w:r>
        <w:rPr>
          <w:sz w:val="20"/>
        </w:rPr>
        <w:t xml:space="preserve"> by Toni Morrison</w:t>
      </w:r>
      <w:r w:rsidR="00E402CC">
        <w:rPr>
          <w:sz w:val="20"/>
        </w:rPr>
        <w:t xml:space="preserve"> (This</w:t>
      </w:r>
      <w:r>
        <w:rPr>
          <w:sz w:val="20"/>
        </w:rPr>
        <w:t xml:space="preserve"> work confronts difficult subjects rather intensely</w:t>
      </w:r>
      <w:r w:rsidR="00E402CC">
        <w:rPr>
          <w:sz w:val="20"/>
        </w:rPr>
        <w:t>.</w:t>
      </w:r>
      <w:r>
        <w:rPr>
          <w:sz w:val="20"/>
        </w:rPr>
        <w:t xml:space="preserve"> It also has some disturbing violent scenes.</w:t>
      </w:r>
      <w:r w:rsidR="00E402CC">
        <w:rPr>
          <w:sz w:val="20"/>
        </w:rPr>
        <w:t>)</w:t>
      </w:r>
    </w:p>
    <w:p w14:paraId="70C4FAA8" w14:textId="447DCA7C" w:rsidR="00E402CC" w:rsidRPr="00E402CC" w:rsidRDefault="00E402CC">
      <w:pPr>
        <w:rPr>
          <w:b/>
          <w:sz w:val="20"/>
        </w:rPr>
      </w:pPr>
      <w:r>
        <w:rPr>
          <w:sz w:val="20"/>
        </w:rPr>
        <w:t xml:space="preserve">      </w:t>
      </w:r>
      <w:r w:rsidRPr="00E402CC">
        <w:rPr>
          <w:b/>
          <w:sz w:val="20"/>
        </w:rPr>
        <w:t xml:space="preserve"> </w:t>
      </w:r>
      <w:r>
        <w:rPr>
          <w:b/>
          <w:sz w:val="20"/>
        </w:rPr>
        <w:t xml:space="preserve"> </w:t>
      </w:r>
      <w:r w:rsidRPr="00E402CC">
        <w:rPr>
          <w:b/>
          <w:sz w:val="20"/>
        </w:rPr>
        <w:t>or</w:t>
      </w:r>
    </w:p>
    <w:p w14:paraId="4FD0E528" w14:textId="06CD5E8E" w:rsidR="00E402CC" w:rsidRDefault="00E402CC">
      <w:pPr>
        <w:rPr>
          <w:sz w:val="20"/>
        </w:rPr>
      </w:pPr>
      <w:r w:rsidRPr="00E402CC">
        <w:rPr>
          <w:i/>
          <w:sz w:val="20"/>
        </w:rPr>
        <w:t>In the Time of Butterflies</w:t>
      </w:r>
      <w:r>
        <w:rPr>
          <w:sz w:val="20"/>
        </w:rPr>
        <w:t xml:space="preserve"> by Julia Alvarez</w:t>
      </w:r>
    </w:p>
    <w:p w14:paraId="07A85551" w14:textId="77777777" w:rsidR="00824D45" w:rsidRDefault="00824D45">
      <w:pPr>
        <w:rPr>
          <w:sz w:val="20"/>
        </w:rPr>
      </w:pPr>
    </w:p>
    <w:p w14:paraId="3257AAE3" w14:textId="77777777" w:rsidR="00005858" w:rsidRPr="00695A7A" w:rsidRDefault="00005858">
      <w:pPr>
        <w:rPr>
          <w:sz w:val="20"/>
        </w:rPr>
      </w:pPr>
    </w:p>
    <w:p w14:paraId="103D0D4E" w14:textId="094C8A95" w:rsidR="00005858" w:rsidRDefault="00005858" w:rsidP="00005858">
      <w:pPr>
        <w:rPr>
          <w:sz w:val="20"/>
        </w:rPr>
      </w:pPr>
      <w:r>
        <w:rPr>
          <w:sz w:val="20"/>
        </w:rPr>
        <w:t>It is highly recommended</w:t>
      </w:r>
      <w:r w:rsidR="000C0D90" w:rsidRPr="00695A7A">
        <w:rPr>
          <w:sz w:val="20"/>
        </w:rPr>
        <w:t xml:space="preserve"> that you have your own copies in order to complete your first annotation assignments. You will turn in your annotated books to me on the 2</w:t>
      </w:r>
      <w:r w:rsidR="000C0D90" w:rsidRPr="0002459E">
        <w:rPr>
          <w:sz w:val="20"/>
          <w:vertAlign w:val="superscript"/>
        </w:rPr>
        <w:t>nd</w:t>
      </w:r>
      <w:r w:rsidR="000C0D90" w:rsidRPr="00695A7A">
        <w:rPr>
          <w:sz w:val="20"/>
        </w:rPr>
        <w:t xml:space="preserve"> day of school. Each book’s annotation will count as a daily grade.</w:t>
      </w:r>
      <w:r w:rsidR="00327BEA">
        <w:rPr>
          <w:sz w:val="20"/>
        </w:rPr>
        <w:t xml:space="preserve"> Please let me know by May </w:t>
      </w:r>
      <w:proofErr w:type="gramStart"/>
      <w:r w:rsidR="00327BEA">
        <w:rPr>
          <w:sz w:val="20"/>
        </w:rPr>
        <w:t>26</w:t>
      </w:r>
      <w:r w:rsidR="00327BEA" w:rsidRPr="00327BEA">
        <w:rPr>
          <w:sz w:val="20"/>
          <w:vertAlign w:val="superscript"/>
        </w:rPr>
        <w:t>th</w:t>
      </w:r>
      <w:proofErr w:type="gramEnd"/>
      <w:r w:rsidR="00327BEA">
        <w:rPr>
          <w:sz w:val="20"/>
        </w:rPr>
        <w:t xml:space="preserve"> </w:t>
      </w:r>
      <w:r w:rsidR="000C0D90">
        <w:rPr>
          <w:sz w:val="20"/>
        </w:rPr>
        <w:t>if this creates a financial burden so we can get you set up with books.</w:t>
      </w:r>
      <w:r>
        <w:rPr>
          <w:sz w:val="20"/>
        </w:rPr>
        <w:t xml:space="preserve"> Options for how to turn annotations in:</w:t>
      </w:r>
    </w:p>
    <w:p w14:paraId="2DED2183" w14:textId="0D194D88" w:rsidR="00005858" w:rsidRPr="00005858" w:rsidRDefault="00510C77" w:rsidP="00005858">
      <w:pPr>
        <w:pStyle w:val="ListParagraph"/>
        <w:numPr>
          <w:ilvl w:val="0"/>
          <w:numId w:val="5"/>
        </w:numPr>
        <w:rPr>
          <w:sz w:val="20"/>
          <w:szCs w:val="20"/>
        </w:rPr>
      </w:pPr>
      <w:r>
        <w:rPr>
          <w:sz w:val="20"/>
          <w:szCs w:val="20"/>
        </w:rPr>
        <w:t>B</w:t>
      </w:r>
      <w:r w:rsidR="00005858" w:rsidRPr="00005858">
        <w:rPr>
          <w:sz w:val="20"/>
          <w:szCs w:val="20"/>
        </w:rPr>
        <w:t>uy your own book and write in it</w:t>
      </w:r>
      <w:r>
        <w:rPr>
          <w:sz w:val="20"/>
          <w:szCs w:val="20"/>
        </w:rPr>
        <w:t>.</w:t>
      </w:r>
      <w:r w:rsidR="00005858" w:rsidRPr="00005858">
        <w:rPr>
          <w:sz w:val="20"/>
          <w:szCs w:val="20"/>
        </w:rPr>
        <w:t xml:space="preserve"> </w:t>
      </w:r>
    </w:p>
    <w:p w14:paraId="029C8ACD" w14:textId="1EC003B2" w:rsidR="00005858" w:rsidRPr="00005858" w:rsidRDefault="00510C77" w:rsidP="00005858">
      <w:pPr>
        <w:pStyle w:val="ListParagraph"/>
        <w:numPr>
          <w:ilvl w:val="0"/>
          <w:numId w:val="5"/>
        </w:numPr>
        <w:rPr>
          <w:sz w:val="20"/>
          <w:szCs w:val="20"/>
        </w:rPr>
      </w:pPr>
      <w:r>
        <w:rPr>
          <w:sz w:val="20"/>
          <w:szCs w:val="20"/>
        </w:rPr>
        <w:t>W</w:t>
      </w:r>
      <w:r w:rsidR="00005858" w:rsidRPr="00005858">
        <w:rPr>
          <w:sz w:val="20"/>
          <w:szCs w:val="20"/>
        </w:rPr>
        <w:t>rite on sticky notes and put them in the book</w:t>
      </w:r>
      <w:r>
        <w:rPr>
          <w:sz w:val="20"/>
          <w:szCs w:val="20"/>
        </w:rPr>
        <w:t>.</w:t>
      </w:r>
      <w:r w:rsidR="00005858" w:rsidRPr="00005858">
        <w:rPr>
          <w:sz w:val="20"/>
          <w:szCs w:val="20"/>
        </w:rPr>
        <w:t xml:space="preserve"> </w:t>
      </w:r>
    </w:p>
    <w:p w14:paraId="1F3BFD1D" w14:textId="475A7A5D" w:rsidR="00005858" w:rsidRPr="00005858" w:rsidRDefault="00510C77" w:rsidP="00005858">
      <w:pPr>
        <w:pStyle w:val="ListParagraph"/>
        <w:numPr>
          <w:ilvl w:val="0"/>
          <w:numId w:val="5"/>
        </w:numPr>
        <w:rPr>
          <w:sz w:val="20"/>
        </w:rPr>
      </w:pPr>
      <w:r>
        <w:rPr>
          <w:sz w:val="20"/>
          <w:szCs w:val="20"/>
        </w:rPr>
        <w:t>W</w:t>
      </w:r>
      <w:r w:rsidR="00005858" w:rsidRPr="00005858">
        <w:rPr>
          <w:sz w:val="20"/>
          <w:szCs w:val="20"/>
        </w:rPr>
        <w:t>rite on paper your thoughts and the page number</w:t>
      </w:r>
      <w:r>
        <w:rPr>
          <w:sz w:val="20"/>
          <w:szCs w:val="20"/>
        </w:rPr>
        <w:t>.</w:t>
      </w:r>
      <w:r w:rsidR="00005858" w:rsidRPr="00005858">
        <w:rPr>
          <w:sz w:val="20"/>
          <w:szCs w:val="20"/>
        </w:rPr>
        <w:t xml:space="preserve"> </w:t>
      </w:r>
    </w:p>
    <w:p w14:paraId="1851BE0F" w14:textId="77777777" w:rsidR="000C0D90" w:rsidRDefault="000C0D90">
      <w:pPr>
        <w:rPr>
          <w:sz w:val="20"/>
        </w:rPr>
      </w:pPr>
    </w:p>
    <w:p w14:paraId="12F50A50" w14:textId="70A8DC15" w:rsidR="000C0D90" w:rsidRDefault="00005858">
      <w:pPr>
        <w:rPr>
          <w:sz w:val="20"/>
        </w:rPr>
      </w:pPr>
      <w:r>
        <w:rPr>
          <w:sz w:val="20"/>
        </w:rPr>
        <w:t>Suggested places to get</w:t>
      </w:r>
      <w:r w:rsidR="000C0D90">
        <w:rPr>
          <w:sz w:val="20"/>
        </w:rPr>
        <w:t xml:space="preserve"> books:</w:t>
      </w:r>
    </w:p>
    <w:p w14:paraId="5D994FC4" w14:textId="77777777" w:rsidR="000C0D90" w:rsidRDefault="000C0D90">
      <w:pPr>
        <w:rPr>
          <w:sz w:val="20"/>
        </w:rPr>
      </w:pPr>
      <w:r>
        <w:rPr>
          <w:sz w:val="20"/>
        </w:rPr>
        <w:t>Amazon.com</w:t>
      </w:r>
    </w:p>
    <w:p w14:paraId="5D95EE97" w14:textId="452FCDAF" w:rsidR="000C0D90" w:rsidRDefault="000C0D90">
      <w:pPr>
        <w:rPr>
          <w:sz w:val="20"/>
        </w:rPr>
      </w:pPr>
      <w:r>
        <w:rPr>
          <w:sz w:val="20"/>
        </w:rPr>
        <w:t>Barnes</w:t>
      </w:r>
      <w:r w:rsidR="001D4204">
        <w:rPr>
          <w:sz w:val="20"/>
        </w:rPr>
        <w:t xml:space="preserve"> and Noble (online or in the store)</w:t>
      </w:r>
    </w:p>
    <w:p w14:paraId="5BEEEF45" w14:textId="77777777" w:rsidR="000C0D90" w:rsidRDefault="000C0D90">
      <w:pPr>
        <w:rPr>
          <w:sz w:val="20"/>
        </w:rPr>
      </w:pPr>
      <w:r>
        <w:rPr>
          <w:sz w:val="20"/>
        </w:rPr>
        <w:t>Katy Budget Books (used books)</w:t>
      </w:r>
    </w:p>
    <w:p w14:paraId="785E10CA" w14:textId="77777777" w:rsidR="000C0D90" w:rsidRDefault="000C0D90">
      <w:pPr>
        <w:rPr>
          <w:sz w:val="20"/>
        </w:rPr>
      </w:pPr>
      <w:r>
        <w:rPr>
          <w:sz w:val="20"/>
        </w:rPr>
        <w:t>Half Price Books</w:t>
      </w:r>
    </w:p>
    <w:p w14:paraId="19100492" w14:textId="18DE5735" w:rsidR="00005858" w:rsidRDefault="00005858">
      <w:pPr>
        <w:rPr>
          <w:sz w:val="20"/>
        </w:rPr>
      </w:pPr>
      <w:proofErr w:type="spellStart"/>
      <w:r>
        <w:rPr>
          <w:sz w:val="20"/>
        </w:rPr>
        <w:t>iBooks</w:t>
      </w:r>
      <w:proofErr w:type="spellEnd"/>
    </w:p>
    <w:p w14:paraId="168C2118" w14:textId="10A84F7F" w:rsidR="00005858" w:rsidRPr="00695A7A" w:rsidRDefault="00005858">
      <w:pPr>
        <w:rPr>
          <w:sz w:val="20"/>
        </w:rPr>
      </w:pPr>
      <w:r>
        <w:rPr>
          <w:sz w:val="20"/>
        </w:rPr>
        <w:t>Overdrive app through libraries if you have a library card (Fort Bend or Houston public libraries)</w:t>
      </w:r>
    </w:p>
    <w:p w14:paraId="4BB716B5" w14:textId="77777777" w:rsidR="000C0D90" w:rsidRPr="00695A7A" w:rsidRDefault="000C0D90">
      <w:pPr>
        <w:rPr>
          <w:sz w:val="20"/>
        </w:rPr>
      </w:pPr>
    </w:p>
    <w:p w14:paraId="49EF0B60" w14:textId="77777777" w:rsidR="000C0D90" w:rsidRPr="00695A7A" w:rsidRDefault="000C0D90">
      <w:pPr>
        <w:rPr>
          <w:sz w:val="20"/>
        </w:rPr>
      </w:pPr>
      <w:r w:rsidRPr="00695A7A">
        <w:rPr>
          <w:sz w:val="20"/>
        </w:rPr>
        <w:t>You will have a test over the summer reading books the first week of school. The next paragraphs detail the annotation you are expected to do with your summer reading. I cannot express strongly enough the direct correlation in my course between poor grades and not completing the critical reading assignments. Make sure you start off the year the best you can!</w:t>
      </w:r>
    </w:p>
    <w:p w14:paraId="729431BF" w14:textId="77777777" w:rsidR="000C0D90" w:rsidRPr="00695A7A" w:rsidRDefault="000C0D90">
      <w:pPr>
        <w:rPr>
          <w:sz w:val="20"/>
        </w:rPr>
      </w:pPr>
    </w:p>
    <w:p w14:paraId="3A455E5A" w14:textId="77777777" w:rsidR="000C0D90" w:rsidRDefault="000C0D90">
      <w:pPr>
        <w:rPr>
          <w:sz w:val="20"/>
        </w:rPr>
      </w:pPr>
      <w:r w:rsidRPr="00695A7A">
        <w:rPr>
          <w:sz w:val="20"/>
        </w:rPr>
        <w:t>*Note: anywhere I instruct you to highlight, you may use a system of symbols instead of highlighting if you’d rather.</w:t>
      </w:r>
    </w:p>
    <w:p w14:paraId="324CE9AE" w14:textId="77777777" w:rsidR="00F24F1E" w:rsidRDefault="00F24F1E">
      <w:pPr>
        <w:rPr>
          <w:sz w:val="20"/>
        </w:rPr>
      </w:pPr>
    </w:p>
    <w:p w14:paraId="4BAD902D" w14:textId="59C27AD0" w:rsidR="00F24F1E" w:rsidRDefault="00F24F1E">
      <w:pPr>
        <w:rPr>
          <w:sz w:val="20"/>
        </w:rPr>
      </w:pPr>
      <w:r>
        <w:rPr>
          <w:sz w:val="20"/>
        </w:rPr>
        <w:t>The following link provides a sample of what good annotations look like:</w:t>
      </w:r>
    </w:p>
    <w:p w14:paraId="5C80F1A0" w14:textId="1936BE17" w:rsidR="00F24F1E" w:rsidRPr="00695A7A" w:rsidRDefault="00F24F1E">
      <w:pPr>
        <w:rPr>
          <w:sz w:val="20"/>
        </w:rPr>
      </w:pPr>
      <w:r w:rsidRPr="00F24F1E">
        <w:rPr>
          <w:sz w:val="20"/>
        </w:rPr>
        <w:t>http://www.cod.edu/people/faculty/fitchf/readlit/wcw1.htm</w:t>
      </w:r>
    </w:p>
    <w:p w14:paraId="6C2CD300" w14:textId="15C2F40E" w:rsidR="00334C90" w:rsidRPr="00695A7A" w:rsidRDefault="00334C90">
      <w:pPr>
        <w:rPr>
          <w:sz w:val="20"/>
        </w:rPr>
      </w:pPr>
    </w:p>
    <w:p w14:paraId="76EB9313" w14:textId="7B1AAD69"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0"/>
          <w:szCs w:val="19"/>
          <w:lang w:bidi="en-US"/>
        </w:rPr>
      </w:pPr>
      <w:r w:rsidRPr="00695A7A">
        <w:rPr>
          <w:rFonts w:cs="Helvetica"/>
          <w:b/>
          <w:color w:val="000000"/>
          <w:sz w:val="20"/>
          <w:szCs w:val="19"/>
          <w:lang w:bidi="en-US"/>
        </w:rPr>
        <w:lastRenderedPageBreak/>
        <w:t>Annotation Requirements for fiction-</w:t>
      </w:r>
      <w:r w:rsidRPr="00695A7A">
        <w:rPr>
          <w:rFonts w:cs="Helvetica"/>
          <w:b/>
          <w:i/>
          <w:color w:val="000000"/>
          <w:sz w:val="20"/>
          <w:szCs w:val="19"/>
          <w:lang w:bidi="en-US"/>
        </w:rPr>
        <w:t>The Great Gatsby</w:t>
      </w:r>
      <w:r w:rsidRPr="00695A7A">
        <w:rPr>
          <w:rFonts w:cs="Helvetica"/>
          <w:b/>
          <w:color w:val="000000"/>
          <w:sz w:val="20"/>
          <w:szCs w:val="19"/>
          <w:lang w:bidi="en-US"/>
        </w:rPr>
        <w:t>:</w:t>
      </w:r>
      <w:r w:rsidR="003515AC">
        <w:rPr>
          <w:rFonts w:cs="Helvetica"/>
          <w:b/>
          <w:color w:val="000000"/>
          <w:sz w:val="20"/>
          <w:szCs w:val="19"/>
          <w:lang w:bidi="en-US"/>
        </w:rPr>
        <w:t xml:space="preserve"> (This is the most time consuming of the </w:t>
      </w:r>
      <w:proofErr w:type="gramStart"/>
      <w:r w:rsidR="003515AC">
        <w:rPr>
          <w:rFonts w:cs="Helvetica"/>
          <w:b/>
          <w:color w:val="000000"/>
          <w:sz w:val="20"/>
          <w:szCs w:val="19"/>
          <w:lang w:bidi="en-US"/>
        </w:rPr>
        <w:t>3</w:t>
      </w:r>
      <w:proofErr w:type="gramEnd"/>
      <w:r w:rsidR="003515AC">
        <w:rPr>
          <w:rFonts w:cs="Helvetica"/>
          <w:b/>
          <w:color w:val="000000"/>
          <w:sz w:val="20"/>
          <w:szCs w:val="19"/>
          <w:lang w:bidi="en-US"/>
        </w:rPr>
        <w:t xml:space="preserve"> assignments. I will use this work for examples throughout the year.)</w:t>
      </w:r>
    </w:p>
    <w:p w14:paraId="217D2C1B" w14:textId="77777777" w:rsidR="00F24F1E" w:rsidRDefault="00F24F1E"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7A680648" w14:textId="5A493073" w:rsidR="00F24F1E" w:rsidRPr="00F24F1E" w:rsidRDefault="00F24F1E" w:rsidP="00F24F1E">
      <w:pPr>
        <w:rPr>
          <w:rFonts w:cs="Helvetica"/>
          <w:color w:val="000000"/>
          <w:sz w:val="20"/>
          <w:szCs w:val="21"/>
          <w:lang w:bidi="en-US"/>
        </w:rPr>
      </w:pPr>
      <w:r>
        <w:rPr>
          <w:rFonts w:cs="Helvetica"/>
          <w:color w:val="000000"/>
          <w:sz w:val="20"/>
          <w:szCs w:val="21"/>
          <w:lang w:bidi="en-US"/>
        </w:rPr>
        <w:t>-Each numbered category is worth 20 points.</w:t>
      </w:r>
    </w:p>
    <w:p w14:paraId="5A11DD6A" w14:textId="77777777" w:rsidR="00F24F1E" w:rsidRDefault="00F24F1E"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467635EA"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1. Main Idea </w:t>
      </w:r>
    </w:p>
    <w:p w14:paraId="3FFF2F25" w14:textId="5F53C49B"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You must writ</w:t>
      </w:r>
      <w:r w:rsidR="000B7CF3">
        <w:rPr>
          <w:rFonts w:cs="Helvetica"/>
          <w:color w:val="000000"/>
          <w:sz w:val="20"/>
          <w:szCs w:val="19"/>
          <w:lang w:bidi="en-US"/>
        </w:rPr>
        <w:t>e one sentence on the first page</w:t>
      </w:r>
      <w:r w:rsidRPr="00695A7A">
        <w:rPr>
          <w:rFonts w:cs="Helvetica"/>
          <w:color w:val="000000"/>
          <w:sz w:val="20"/>
          <w:szCs w:val="19"/>
          <w:lang w:bidi="en-US"/>
        </w:rPr>
        <w:t xml:space="preserve"> of each chapter that summarizes the main idea</w:t>
      </w:r>
      <w:r w:rsidR="000B7CF3">
        <w:rPr>
          <w:rFonts w:cs="Helvetica"/>
          <w:color w:val="000000"/>
          <w:sz w:val="20"/>
          <w:szCs w:val="19"/>
          <w:lang w:bidi="en-US"/>
        </w:rPr>
        <w:t xml:space="preserve"> after completing the reading for the chapter</w:t>
      </w:r>
      <w:r w:rsidRPr="00695A7A">
        <w:rPr>
          <w:rFonts w:cs="Helvetica"/>
          <w:color w:val="000000"/>
          <w:sz w:val="20"/>
          <w:szCs w:val="19"/>
          <w:lang w:bidi="en-US"/>
        </w:rPr>
        <w:t>.</w:t>
      </w:r>
    </w:p>
    <w:p w14:paraId="3BC06FD0"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608E6271"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2. Setting</w:t>
      </w:r>
    </w:p>
    <w:p w14:paraId="516367C2"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Annotate all passages that pertain to setting. Pay special attention to the first time each setting is introduced. In the beginning of each chapter, questions, descriptions, and comments about setting should be in the margins.</w:t>
      </w:r>
    </w:p>
    <w:p w14:paraId="6D906E17"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58DC68C8"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3. Characters</w:t>
      </w:r>
    </w:p>
    <w:p w14:paraId="1AACA763"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As you read, annotate passages directly and indirectly characterizing the main characters. Make a list of the characters in the front inside cover and tell whom the character is; list page numbers where noteworthy moments in the character’s life or development occur. In the margin directly beside the passage, write the name </w:t>
      </w:r>
      <w:r>
        <w:rPr>
          <w:rFonts w:cs="Helvetica"/>
          <w:color w:val="000000"/>
          <w:sz w:val="20"/>
          <w:szCs w:val="19"/>
          <w:lang w:bidi="en-US"/>
        </w:rPr>
        <w:t xml:space="preserve">(or abbreviation of the name) </w:t>
      </w:r>
      <w:r w:rsidRPr="00695A7A">
        <w:rPr>
          <w:rFonts w:cs="Helvetica"/>
          <w:color w:val="000000"/>
          <w:sz w:val="20"/>
          <w:szCs w:val="19"/>
          <w:lang w:bidi="en-US"/>
        </w:rPr>
        <w:t>of the character about whom you are annotating. Noteworthy passages relating to character include the following information:</w:t>
      </w:r>
    </w:p>
    <w:p w14:paraId="6C9E3590"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-The first time a character is introduced</w:t>
      </w:r>
    </w:p>
    <w:p w14:paraId="0C79C2C9"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 </w:t>
      </w:r>
      <w:r w:rsidRPr="00695A7A">
        <w:rPr>
          <w:rFonts w:cs="Helvetica"/>
          <w:color w:val="000000"/>
          <w:sz w:val="20"/>
          <w:szCs w:val="19"/>
          <w:lang w:bidi="en-US"/>
        </w:rPr>
        <w:tab/>
        <w:t xml:space="preserve">-Character description (a particular dominant trait or several characteristics) </w:t>
      </w:r>
    </w:p>
    <w:p w14:paraId="36325B08"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Helvetica"/>
          <w:color w:val="000000"/>
          <w:sz w:val="20"/>
          <w:szCs w:val="19"/>
          <w:lang w:bidi="en-US"/>
        </w:rPr>
      </w:pPr>
      <w:r w:rsidRPr="00695A7A">
        <w:rPr>
          <w:rFonts w:cs="Helvetica"/>
          <w:color w:val="000000"/>
          <w:sz w:val="20"/>
          <w:szCs w:val="19"/>
          <w:lang w:bidi="en-US"/>
        </w:rPr>
        <w:tab/>
        <w:t xml:space="preserve">-The character’s values, motives, goals, and beliefs </w:t>
      </w:r>
    </w:p>
    <w:p w14:paraId="44DB1CB8"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Helvetica"/>
          <w:color w:val="000000"/>
          <w:sz w:val="20"/>
          <w:szCs w:val="19"/>
          <w:lang w:bidi="en-US"/>
        </w:rPr>
      </w:pPr>
      <w:r w:rsidRPr="00695A7A">
        <w:rPr>
          <w:rFonts w:cs="Helvetica"/>
          <w:color w:val="000000"/>
          <w:sz w:val="20"/>
          <w:szCs w:val="19"/>
          <w:lang w:bidi="en-US"/>
        </w:rPr>
        <w:tab/>
        <w:t>-</w:t>
      </w:r>
      <w:r w:rsidRPr="00695A7A">
        <w:rPr>
          <w:rFonts w:cs="Helvetica"/>
          <w:color w:val="000000"/>
          <w:sz w:val="20"/>
          <w:szCs w:val="19"/>
          <w:lang w:bidi="en-US"/>
        </w:rPr>
        <w:tab/>
        <w:t xml:space="preserve">How the character interacts with other characters </w:t>
      </w:r>
    </w:p>
    <w:p w14:paraId="24E99E61"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 How the character compares to other characters</w:t>
      </w:r>
    </w:p>
    <w:p w14:paraId="316DB96B"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 xml:space="preserve">- The character’s thoughts and actions </w:t>
      </w:r>
    </w:p>
    <w:p w14:paraId="596F10F7"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 Contradictions in the character’s thoughts, words, or actions</w:t>
      </w:r>
    </w:p>
    <w:p w14:paraId="14EABE6E"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(These are the prompts you should answer in the margins)</w:t>
      </w:r>
    </w:p>
    <w:p w14:paraId="0C984E9E"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4A0CAFE8"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After completing the book, inside the front cover, write a character list of the main characters along with a short character description. Include at least two page references to key scenes or moments of character development.</w:t>
      </w:r>
    </w:p>
    <w:p w14:paraId="63C52D13"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1E5F0AEB"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4. Vocabulary</w:t>
      </w:r>
    </w:p>
    <w:p w14:paraId="3F32AB1E"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As you read, locate unfamiliar words. Circle these unfamiliar words in the text. </w:t>
      </w:r>
      <w:r>
        <w:rPr>
          <w:rFonts w:cs="Helvetica"/>
          <w:color w:val="000000"/>
          <w:sz w:val="20"/>
          <w:szCs w:val="19"/>
          <w:lang w:bidi="en-US"/>
        </w:rPr>
        <w:t xml:space="preserve">As good reading practice, look the words up as you read. You might write a definition or synonym in the margin to help you learn the words. </w:t>
      </w:r>
    </w:p>
    <w:p w14:paraId="3FAF57D7"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44C99724" w14:textId="65AB6669" w:rsidR="000C0D90" w:rsidRPr="00695A7A" w:rsidRDefault="00AF0AFE"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Last i</w:t>
      </w:r>
      <w:r w:rsidR="000C0D90" w:rsidRPr="00695A7A">
        <w:rPr>
          <w:rFonts w:cs="Helvetica"/>
          <w:color w:val="000000"/>
          <w:sz w:val="20"/>
          <w:szCs w:val="19"/>
          <w:lang w:bidi="en-US"/>
        </w:rPr>
        <w:t>n</w:t>
      </w:r>
      <w:r>
        <w:rPr>
          <w:rFonts w:cs="Helvetica"/>
          <w:color w:val="000000"/>
          <w:sz w:val="20"/>
          <w:szCs w:val="19"/>
          <w:lang w:bidi="en-US"/>
        </w:rPr>
        <w:t>side</w:t>
      </w:r>
      <w:r w:rsidR="000C0D90" w:rsidRPr="00695A7A">
        <w:rPr>
          <w:rFonts w:cs="Helvetica"/>
          <w:color w:val="000000"/>
          <w:sz w:val="20"/>
          <w:szCs w:val="19"/>
          <w:lang w:bidi="en-US"/>
        </w:rPr>
        <w:t xml:space="preserve"> </w:t>
      </w:r>
      <w:r w:rsidR="003A51AF">
        <w:rPr>
          <w:rFonts w:cs="Helvetica"/>
          <w:color w:val="000000"/>
          <w:sz w:val="20"/>
          <w:szCs w:val="19"/>
          <w:lang w:bidi="en-US"/>
        </w:rPr>
        <w:t>the back cover, write five quotations</w:t>
      </w:r>
      <w:r w:rsidR="000C0D90" w:rsidRPr="00695A7A">
        <w:rPr>
          <w:rFonts w:cs="Helvetica"/>
          <w:color w:val="000000"/>
          <w:sz w:val="20"/>
          <w:szCs w:val="19"/>
          <w:lang w:bidi="en-US"/>
        </w:rPr>
        <w:t xml:space="preserve"> that indicate the author’s tone. Also, circle this list and then put one word that describes the tone below it.</w:t>
      </w:r>
    </w:p>
    <w:p w14:paraId="04B81739"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255FA2B3"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5. Questions/Comments </w:t>
      </w:r>
    </w:p>
    <w:p w14:paraId="60F18152"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Mark passages that intrigue, please, displease, or confuse you. </w:t>
      </w:r>
    </w:p>
    <w:p w14:paraId="2BFB0DE4"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Ask questions in the margins, make comments—talk back to the text. Since you are reading the novel over the summer, these questions will be of special value during class discussion. These questions and comments need not be limited to the text. Successful readers make text-to-world connections, text-to-text connections, and text-to-self connections as they read. If a character reminds you of your Uncle Fred, it is perfectly acceptable to write in the margin, “Uncle Fred.” If you are reminded of another book, movie, or television show, write the connection in the margin. If you think of something going on in the news or the world or have a question about how a passage may relate to the world, put that in the margin, as well. </w:t>
      </w:r>
    </w:p>
    <w:p w14:paraId="5950BB45"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092D1EEF"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In Brief: </w:t>
      </w:r>
    </w:p>
    <w:p w14:paraId="23087AA3" w14:textId="77777777" w:rsidR="000C0D90" w:rsidRPr="00695A7A" w:rsidRDefault="000C0D90"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Inside Front Cover: Character list with character summary and page references </w:t>
      </w:r>
    </w:p>
    <w:p w14:paraId="17558174" w14:textId="1532FFE4" w:rsidR="000C0D90" w:rsidRPr="00695A7A" w:rsidRDefault="00790D22"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 xml:space="preserve">Inside Back Cover: </w:t>
      </w:r>
      <w:r w:rsidR="000C0D90" w:rsidRPr="00695A7A">
        <w:rPr>
          <w:rFonts w:cs="Helvetica"/>
          <w:color w:val="000000"/>
          <w:sz w:val="20"/>
          <w:szCs w:val="19"/>
          <w:lang w:bidi="en-US"/>
        </w:rPr>
        <w:t xml:space="preserve">Tone </w:t>
      </w:r>
    </w:p>
    <w:p w14:paraId="4654087F" w14:textId="77777777" w:rsidR="000C0D90" w:rsidRDefault="000C0D90"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Side Margins: Character and setting notes, questions, remarks, and connections should be written in the margins. </w:t>
      </w:r>
    </w:p>
    <w:p w14:paraId="20D6C34F" w14:textId="77777777" w:rsidR="003F5328" w:rsidRPr="00695A7A" w:rsidRDefault="003F5328"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lastRenderedPageBreak/>
        <w:t>Beginning of Each Chapter: Main idea sentence</w:t>
      </w:r>
    </w:p>
    <w:p w14:paraId="6A0F7900" w14:textId="38865311" w:rsidR="000C0D90" w:rsidRPr="00695A7A" w:rsidRDefault="000C0D90" w:rsidP="000C0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End of E</w:t>
      </w:r>
      <w:r w:rsidR="003F5328">
        <w:rPr>
          <w:rFonts w:cs="Helvetica"/>
          <w:color w:val="000000"/>
          <w:sz w:val="20"/>
          <w:szCs w:val="19"/>
          <w:lang w:bidi="en-US"/>
        </w:rPr>
        <w:t xml:space="preserve">ach Chapter: </w:t>
      </w:r>
      <w:r w:rsidR="003F5328" w:rsidRPr="00695A7A">
        <w:rPr>
          <w:rFonts w:cs="Helvetica"/>
          <w:color w:val="000000"/>
          <w:sz w:val="20"/>
          <w:szCs w:val="21"/>
          <w:lang w:bidi="en-US"/>
        </w:rPr>
        <w:t>Questions—write one open</w:t>
      </w:r>
      <w:r w:rsidR="000B5150">
        <w:rPr>
          <w:rFonts w:ascii="Helvetica" w:hAnsi="Helvetica" w:cs="Helvetica"/>
          <w:color w:val="000000"/>
          <w:sz w:val="20"/>
          <w:szCs w:val="21"/>
          <w:lang w:bidi="en-US"/>
        </w:rPr>
        <w:t>-</w:t>
      </w:r>
      <w:r w:rsidR="003F5328" w:rsidRPr="00695A7A">
        <w:rPr>
          <w:rFonts w:cs="Helvetica"/>
          <w:color w:val="000000"/>
          <w:sz w:val="20"/>
          <w:szCs w:val="21"/>
          <w:lang w:bidi="en-US"/>
        </w:rPr>
        <w:t>ended question—a question that cannot be answered with a simple “yes” or “no”</w:t>
      </w:r>
      <w:r w:rsidR="000B5150">
        <w:rPr>
          <w:rFonts w:cs="Helvetica"/>
          <w:color w:val="000000"/>
          <w:sz w:val="20"/>
          <w:szCs w:val="21"/>
          <w:lang w:bidi="en-US"/>
        </w:rPr>
        <w:t xml:space="preserve"> </w:t>
      </w:r>
      <w:r w:rsidR="003F5328" w:rsidRPr="00695A7A">
        <w:rPr>
          <w:rFonts w:cs="Helvetica"/>
          <w:color w:val="000000"/>
          <w:sz w:val="20"/>
          <w:szCs w:val="21"/>
          <w:lang w:bidi="en-US"/>
        </w:rPr>
        <w:t>at the end of each chapter. What are you left thinking about?</w:t>
      </w:r>
    </w:p>
    <w:p w14:paraId="2A3BD75F" w14:textId="77777777" w:rsidR="00F24F1E" w:rsidRDefault="00F24F1E">
      <w:pPr>
        <w:rPr>
          <w:rFonts w:cs="Helvetica"/>
          <w:color w:val="000000"/>
          <w:sz w:val="20"/>
          <w:szCs w:val="19"/>
          <w:lang w:bidi="en-US"/>
        </w:rPr>
      </w:pPr>
    </w:p>
    <w:p w14:paraId="0EA7A28F" w14:textId="77777777" w:rsidR="00334C90" w:rsidRDefault="00334C90">
      <w:pPr>
        <w:rPr>
          <w:rFonts w:cs="Helvetica"/>
          <w:b/>
          <w:color w:val="000000"/>
          <w:sz w:val="20"/>
          <w:szCs w:val="19"/>
          <w:lang w:bidi="en-US"/>
        </w:rPr>
      </w:pPr>
    </w:p>
    <w:p w14:paraId="53B09B70" w14:textId="77777777" w:rsidR="000C0D90" w:rsidRPr="00695A7A" w:rsidRDefault="000C0D90">
      <w:pPr>
        <w:rPr>
          <w:rFonts w:cs="Helvetica"/>
          <w:color w:val="000000"/>
          <w:sz w:val="20"/>
          <w:szCs w:val="19"/>
          <w:lang w:bidi="en-US"/>
        </w:rPr>
      </w:pPr>
      <w:r w:rsidRPr="00695A7A">
        <w:rPr>
          <w:rFonts w:cs="Helvetica"/>
          <w:b/>
          <w:color w:val="000000"/>
          <w:sz w:val="20"/>
          <w:szCs w:val="19"/>
          <w:lang w:bidi="en-US"/>
        </w:rPr>
        <w:t xml:space="preserve">Annotation Requirements for </w:t>
      </w:r>
      <w:r w:rsidR="003F5328">
        <w:rPr>
          <w:rFonts w:cs="Helvetica"/>
          <w:b/>
          <w:i/>
          <w:color w:val="000000"/>
          <w:sz w:val="20"/>
          <w:szCs w:val="19"/>
          <w:lang w:bidi="en-US"/>
        </w:rPr>
        <w:t>Outliers</w:t>
      </w:r>
      <w:r w:rsidRPr="00695A7A">
        <w:rPr>
          <w:rFonts w:cs="Helvetica"/>
          <w:i/>
          <w:color w:val="000000"/>
          <w:sz w:val="20"/>
          <w:szCs w:val="19"/>
          <w:lang w:bidi="en-US"/>
        </w:rPr>
        <w:t xml:space="preserve"> </w:t>
      </w:r>
      <w:r w:rsidRPr="00695A7A">
        <w:rPr>
          <w:rFonts w:cs="Helvetica"/>
          <w:color w:val="000000"/>
          <w:sz w:val="20"/>
          <w:szCs w:val="19"/>
          <w:lang w:bidi="en-US"/>
        </w:rPr>
        <w:t>(requirements are different because it is a non-fiction work)</w:t>
      </w:r>
    </w:p>
    <w:p w14:paraId="3947EA09" w14:textId="77777777" w:rsidR="000C0D90"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1"/>
          <w:lang w:bidi="en-US"/>
        </w:rPr>
      </w:pPr>
    </w:p>
    <w:p w14:paraId="1858A62C" w14:textId="38B5D22D" w:rsidR="00F24F1E" w:rsidRDefault="00F24F1E" w:rsidP="00F24F1E">
      <w:pPr>
        <w:rPr>
          <w:rFonts w:cs="Helvetica"/>
          <w:color w:val="000000"/>
          <w:sz w:val="20"/>
          <w:szCs w:val="21"/>
          <w:lang w:bidi="en-US"/>
        </w:rPr>
      </w:pPr>
      <w:r>
        <w:rPr>
          <w:rFonts w:cs="Helvetica"/>
          <w:color w:val="000000"/>
          <w:sz w:val="20"/>
          <w:szCs w:val="21"/>
          <w:lang w:bidi="en-US"/>
        </w:rPr>
        <w:t>-Each numbered category is worth 25 points.</w:t>
      </w:r>
    </w:p>
    <w:p w14:paraId="35E11E6A" w14:textId="77777777" w:rsidR="00F24F1E" w:rsidRPr="00695A7A" w:rsidRDefault="00F24F1E"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1"/>
          <w:lang w:bidi="en-US"/>
        </w:rPr>
      </w:pPr>
    </w:p>
    <w:p w14:paraId="71E0213F" w14:textId="77777777" w:rsidR="0077564B" w:rsidRDefault="003F5328" w:rsidP="00775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21"/>
          <w:lang w:bidi="en-US"/>
        </w:rPr>
        <w:t xml:space="preserve">1. </w:t>
      </w:r>
      <w:r w:rsidR="0077564B">
        <w:rPr>
          <w:rFonts w:cs="Helvetica"/>
          <w:color w:val="000000"/>
          <w:sz w:val="20"/>
          <w:szCs w:val="19"/>
          <w:lang w:bidi="en-US"/>
        </w:rPr>
        <w:t>Highlight the claims the author makes, and write in the margin whether he uses ethos, logos, and/or pathos for the evidence for those claims.</w:t>
      </w:r>
    </w:p>
    <w:p w14:paraId="4B5F3269" w14:textId="77777777" w:rsidR="003E58C3" w:rsidRDefault="003E58C3" w:rsidP="00775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3B8CF496" w14:textId="3E685391" w:rsidR="0077564B" w:rsidRPr="00695A7A" w:rsidRDefault="0077564B" w:rsidP="00775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 xml:space="preserve">2. </w:t>
      </w:r>
      <w:r w:rsidRPr="00695A7A">
        <w:rPr>
          <w:rFonts w:cs="Helvetica"/>
          <w:color w:val="000000"/>
          <w:sz w:val="20"/>
          <w:szCs w:val="19"/>
          <w:lang w:bidi="en-US"/>
        </w:rPr>
        <w:t>Vocabulary</w:t>
      </w:r>
    </w:p>
    <w:p w14:paraId="16EA26A6" w14:textId="1AD65B50" w:rsidR="000C0D90" w:rsidRPr="00695A7A" w:rsidRDefault="0077564B" w:rsidP="00775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w:t>
      </w:r>
      <w:r w:rsidRPr="00695A7A">
        <w:rPr>
          <w:rFonts w:cs="Helvetica"/>
          <w:color w:val="000000"/>
          <w:sz w:val="20"/>
          <w:szCs w:val="19"/>
          <w:lang w:bidi="en-US"/>
        </w:rPr>
        <w:t xml:space="preserve">As you read, locate unfamiliar words. Circle these unfamiliar words in the text. </w:t>
      </w:r>
      <w:r>
        <w:rPr>
          <w:rFonts w:cs="Helvetica"/>
          <w:color w:val="000000"/>
          <w:sz w:val="20"/>
          <w:szCs w:val="19"/>
          <w:lang w:bidi="en-US"/>
        </w:rPr>
        <w:t xml:space="preserve">As good reading practice, look the words up as you read. You might write a definition or synonym in the margin to help you learn the words. </w:t>
      </w:r>
    </w:p>
    <w:p w14:paraId="2FD97DCE"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45BC16F6" w14:textId="59C673FD" w:rsidR="000C0D90" w:rsidRPr="00695A7A" w:rsidRDefault="003F5328"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 xml:space="preserve"> </w:t>
      </w:r>
      <w:r w:rsidR="003E58C3">
        <w:rPr>
          <w:rFonts w:cs="Helvetica"/>
          <w:color w:val="000000"/>
          <w:sz w:val="20"/>
          <w:szCs w:val="19"/>
          <w:lang w:bidi="en-US"/>
        </w:rPr>
        <w:t>-</w:t>
      </w:r>
      <w:r w:rsidR="0077564B">
        <w:rPr>
          <w:rFonts w:cs="Helvetica"/>
          <w:color w:val="000000"/>
          <w:sz w:val="20"/>
          <w:szCs w:val="19"/>
          <w:lang w:bidi="en-US"/>
        </w:rPr>
        <w:t>Last i</w:t>
      </w:r>
      <w:r w:rsidR="000C0D90" w:rsidRPr="00695A7A">
        <w:rPr>
          <w:rFonts w:cs="Helvetica"/>
          <w:color w:val="000000"/>
          <w:sz w:val="20"/>
          <w:szCs w:val="19"/>
          <w:lang w:bidi="en-US"/>
        </w:rPr>
        <w:t>n</w:t>
      </w:r>
      <w:r w:rsidR="0077564B">
        <w:rPr>
          <w:rFonts w:cs="Helvetica"/>
          <w:color w:val="000000"/>
          <w:sz w:val="20"/>
          <w:szCs w:val="19"/>
          <w:lang w:bidi="en-US"/>
        </w:rPr>
        <w:t>side</w:t>
      </w:r>
      <w:r w:rsidR="000C0D90" w:rsidRPr="00695A7A">
        <w:rPr>
          <w:rFonts w:cs="Helvetica"/>
          <w:color w:val="000000"/>
          <w:sz w:val="20"/>
          <w:szCs w:val="19"/>
          <w:lang w:bidi="en-US"/>
        </w:rPr>
        <w:t xml:space="preserve"> </w:t>
      </w:r>
      <w:r w:rsidR="003515AC">
        <w:rPr>
          <w:rFonts w:cs="Helvetica"/>
          <w:color w:val="000000"/>
          <w:sz w:val="20"/>
          <w:szCs w:val="19"/>
          <w:lang w:bidi="en-US"/>
        </w:rPr>
        <w:t>the back cover, write five quotations</w:t>
      </w:r>
      <w:r w:rsidR="000C0D90" w:rsidRPr="00695A7A">
        <w:rPr>
          <w:rFonts w:cs="Helvetica"/>
          <w:color w:val="000000"/>
          <w:sz w:val="20"/>
          <w:szCs w:val="19"/>
          <w:lang w:bidi="en-US"/>
        </w:rPr>
        <w:t xml:space="preserve"> that indicate the author’s tone</w:t>
      </w:r>
      <w:r w:rsidR="0077564B">
        <w:rPr>
          <w:rFonts w:cs="Helvetica"/>
          <w:color w:val="000000"/>
          <w:sz w:val="20"/>
          <w:szCs w:val="19"/>
          <w:lang w:bidi="en-US"/>
        </w:rPr>
        <w:t>, and write the page number the words occur</w:t>
      </w:r>
      <w:r w:rsidR="000C0D90" w:rsidRPr="00695A7A">
        <w:rPr>
          <w:rFonts w:cs="Helvetica"/>
          <w:color w:val="000000"/>
          <w:sz w:val="20"/>
          <w:szCs w:val="19"/>
          <w:lang w:bidi="en-US"/>
        </w:rPr>
        <w:t>. Also, circle this list and then put one word that describes the tone below it.</w:t>
      </w:r>
    </w:p>
    <w:p w14:paraId="50C01A2B" w14:textId="77777777" w:rsidR="000C0D90" w:rsidRPr="003F5328"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0"/>
          <w:lang w:bidi="en-US"/>
        </w:rPr>
      </w:pPr>
    </w:p>
    <w:p w14:paraId="74B8CE8A" w14:textId="02A73F4F" w:rsidR="000C0D90" w:rsidRPr="00695A7A" w:rsidRDefault="0077564B"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21"/>
          <w:lang w:bidi="en-US"/>
        </w:rPr>
        <w:t>3</w:t>
      </w:r>
      <w:r w:rsidR="000C0D90" w:rsidRPr="00695A7A">
        <w:rPr>
          <w:rFonts w:cs="Helvetica"/>
          <w:color w:val="000000"/>
          <w:sz w:val="20"/>
          <w:szCs w:val="21"/>
          <w:lang w:bidi="en-US"/>
        </w:rPr>
        <w:t xml:space="preserve">. </w:t>
      </w:r>
      <w:r w:rsidR="000C0D90" w:rsidRPr="00695A7A">
        <w:rPr>
          <w:rFonts w:cs="Helvetica"/>
          <w:color w:val="000000"/>
          <w:sz w:val="20"/>
          <w:szCs w:val="19"/>
          <w:lang w:bidi="en-US"/>
        </w:rPr>
        <w:t xml:space="preserve">Main Idea </w:t>
      </w:r>
    </w:p>
    <w:p w14:paraId="70D88C0D" w14:textId="69ACF246"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1"/>
          <w:lang w:bidi="en-US"/>
        </w:rPr>
      </w:pPr>
      <w:r w:rsidRPr="00695A7A">
        <w:rPr>
          <w:rFonts w:cs="Helvetica"/>
          <w:color w:val="000000"/>
          <w:sz w:val="20"/>
          <w:szCs w:val="19"/>
          <w:lang w:bidi="en-US"/>
        </w:rPr>
        <w:t>You must writ</w:t>
      </w:r>
      <w:r w:rsidR="003F5328">
        <w:rPr>
          <w:rFonts w:cs="Helvetica"/>
          <w:color w:val="000000"/>
          <w:sz w:val="20"/>
          <w:szCs w:val="19"/>
          <w:lang w:bidi="en-US"/>
        </w:rPr>
        <w:t>e one sentence next to the title</w:t>
      </w:r>
      <w:r w:rsidRPr="00695A7A">
        <w:rPr>
          <w:rFonts w:cs="Helvetica"/>
          <w:color w:val="000000"/>
          <w:sz w:val="20"/>
          <w:szCs w:val="19"/>
          <w:lang w:bidi="en-US"/>
        </w:rPr>
        <w:t xml:space="preserve"> of each chapter that summarizes the main idea</w:t>
      </w:r>
      <w:r w:rsidR="0077564B">
        <w:rPr>
          <w:rFonts w:cs="Helvetica"/>
          <w:color w:val="000000"/>
          <w:sz w:val="20"/>
          <w:szCs w:val="19"/>
          <w:lang w:bidi="en-US"/>
        </w:rPr>
        <w:t xml:space="preserve"> of the chapter after you complete reading it</w:t>
      </w:r>
      <w:r w:rsidRPr="00695A7A">
        <w:rPr>
          <w:rFonts w:cs="Helvetica"/>
          <w:color w:val="000000"/>
          <w:sz w:val="20"/>
          <w:szCs w:val="19"/>
          <w:lang w:bidi="en-US"/>
        </w:rPr>
        <w:t>.</w:t>
      </w:r>
    </w:p>
    <w:p w14:paraId="3E81BBBE" w14:textId="77777777" w:rsidR="000C0D90" w:rsidRPr="00695A7A" w:rsidRDefault="000C0D90">
      <w:pPr>
        <w:rPr>
          <w:rFonts w:cs="Helvetica"/>
          <w:color w:val="000000"/>
          <w:sz w:val="20"/>
          <w:szCs w:val="20"/>
          <w:lang w:bidi="en-US"/>
        </w:rPr>
      </w:pPr>
    </w:p>
    <w:p w14:paraId="120C4CF4" w14:textId="2EF5EE08" w:rsidR="000C0D90" w:rsidRPr="00695A7A" w:rsidRDefault="0077564B">
      <w:pPr>
        <w:rPr>
          <w:rFonts w:cs="Helvetica"/>
          <w:color w:val="000000"/>
          <w:sz w:val="20"/>
          <w:szCs w:val="21"/>
          <w:lang w:bidi="en-US"/>
        </w:rPr>
      </w:pPr>
      <w:r>
        <w:rPr>
          <w:rFonts w:cs="Helvetica"/>
          <w:color w:val="000000"/>
          <w:sz w:val="20"/>
          <w:szCs w:val="21"/>
          <w:lang w:bidi="en-US"/>
        </w:rPr>
        <w:t>4</w:t>
      </w:r>
      <w:r w:rsidR="000C0D90" w:rsidRPr="00695A7A">
        <w:rPr>
          <w:rFonts w:cs="Helvetica"/>
          <w:color w:val="000000"/>
          <w:sz w:val="20"/>
          <w:szCs w:val="21"/>
          <w:lang w:bidi="en-US"/>
        </w:rPr>
        <w:t>. Questions—write one open</w:t>
      </w:r>
      <w:r w:rsidR="000B5150">
        <w:rPr>
          <w:rFonts w:ascii="Helvetica" w:hAnsi="Helvetica" w:cs="Helvetica"/>
          <w:color w:val="000000"/>
          <w:sz w:val="20"/>
          <w:szCs w:val="21"/>
          <w:lang w:bidi="en-US"/>
        </w:rPr>
        <w:t>-</w:t>
      </w:r>
      <w:r w:rsidR="000C0D90" w:rsidRPr="00695A7A">
        <w:rPr>
          <w:rFonts w:cs="Helvetica"/>
          <w:color w:val="000000"/>
          <w:sz w:val="20"/>
          <w:szCs w:val="21"/>
          <w:lang w:bidi="en-US"/>
        </w:rPr>
        <w:t>ended question—a question that cannot be answered with a simple “yes” or “no”</w:t>
      </w:r>
      <w:r w:rsidR="000B5150">
        <w:rPr>
          <w:rFonts w:ascii="Helvetica" w:hAnsi="Helvetica" w:cs="Helvetica"/>
          <w:color w:val="000000"/>
          <w:sz w:val="20"/>
          <w:szCs w:val="21"/>
          <w:lang w:bidi="en-US"/>
        </w:rPr>
        <w:t xml:space="preserve"> </w:t>
      </w:r>
      <w:r w:rsidR="000C0D90" w:rsidRPr="00695A7A">
        <w:rPr>
          <w:rFonts w:cs="Helvetica"/>
          <w:color w:val="000000"/>
          <w:sz w:val="20"/>
          <w:szCs w:val="21"/>
          <w:lang w:bidi="en-US"/>
        </w:rPr>
        <w:t xml:space="preserve">at the end of each chapter. What are you left thinking about? </w:t>
      </w:r>
    </w:p>
    <w:p w14:paraId="7CF0F9D0" w14:textId="77777777" w:rsidR="000C0D90" w:rsidRDefault="000C0D90">
      <w:pPr>
        <w:rPr>
          <w:rFonts w:cs="Helvetica"/>
          <w:color w:val="000000"/>
          <w:sz w:val="20"/>
          <w:szCs w:val="21"/>
          <w:lang w:bidi="en-US"/>
        </w:rPr>
      </w:pPr>
    </w:p>
    <w:p w14:paraId="50140FA8" w14:textId="77777777" w:rsidR="00334C90" w:rsidRPr="00695A7A" w:rsidRDefault="00334C90">
      <w:pPr>
        <w:rPr>
          <w:rFonts w:cs="Helvetica"/>
          <w:color w:val="000000"/>
          <w:sz w:val="20"/>
          <w:szCs w:val="21"/>
          <w:lang w:bidi="en-US"/>
        </w:rPr>
      </w:pPr>
    </w:p>
    <w:p w14:paraId="43ACA436" w14:textId="446DF0EC" w:rsidR="000C0D90" w:rsidRPr="0002459E" w:rsidRDefault="000C0D90">
      <w:pPr>
        <w:rPr>
          <w:rFonts w:cs="Helvetica"/>
          <w:color w:val="000000"/>
          <w:sz w:val="20"/>
          <w:szCs w:val="21"/>
          <w:lang w:bidi="en-US"/>
        </w:rPr>
      </w:pPr>
      <w:r w:rsidRPr="0002459E">
        <w:rPr>
          <w:rFonts w:cs="Helvetica"/>
          <w:b/>
          <w:color w:val="000000"/>
          <w:sz w:val="20"/>
          <w:szCs w:val="21"/>
          <w:lang w:bidi="en-US"/>
        </w:rPr>
        <w:t xml:space="preserve">Annotation requirements for </w:t>
      </w:r>
      <w:r w:rsidR="003F5328">
        <w:rPr>
          <w:rFonts w:cs="Helvetica"/>
          <w:b/>
          <w:i/>
          <w:color w:val="000000"/>
          <w:sz w:val="20"/>
          <w:szCs w:val="21"/>
          <w:lang w:bidi="en-US"/>
        </w:rPr>
        <w:t>The Things They Carried</w:t>
      </w:r>
      <w:r w:rsidRPr="0002459E">
        <w:rPr>
          <w:rFonts w:cs="Helvetica"/>
          <w:b/>
          <w:i/>
          <w:color w:val="000000"/>
          <w:sz w:val="20"/>
          <w:szCs w:val="21"/>
          <w:lang w:bidi="en-US"/>
        </w:rPr>
        <w:t xml:space="preserve"> </w:t>
      </w:r>
      <w:r w:rsidR="006D09C3">
        <w:rPr>
          <w:rFonts w:cs="Helvetica"/>
          <w:color w:val="000000"/>
          <w:sz w:val="20"/>
          <w:szCs w:val="21"/>
          <w:lang w:bidi="en-US"/>
        </w:rPr>
        <w:t xml:space="preserve">(This is </w:t>
      </w:r>
      <w:r w:rsidRPr="0002459E">
        <w:rPr>
          <w:rFonts w:cs="Helvetica"/>
          <w:color w:val="000000"/>
          <w:sz w:val="20"/>
          <w:szCs w:val="21"/>
          <w:lang w:bidi="en-US"/>
        </w:rPr>
        <w:t xml:space="preserve">fiction, but it has many similar elements to </w:t>
      </w:r>
      <w:r w:rsidR="006D09C3">
        <w:rPr>
          <w:rFonts w:cs="Helvetica"/>
          <w:color w:val="000000"/>
          <w:sz w:val="20"/>
          <w:szCs w:val="21"/>
          <w:lang w:bidi="en-US"/>
        </w:rPr>
        <w:t>nonfiction since it is semi-autobiographical of O’Brien’s service in the Vietnam War.</w:t>
      </w:r>
      <w:r w:rsidRPr="0002459E">
        <w:rPr>
          <w:rFonts w:cs="Helvetica"/>
          <w:color w:val="000000"/>
          <w:sz w:val="20"/>
          <w:szCs w:val="21"/>
          <w:lang w:bidi="en-US"/>
        </w:rPr>
        <w:t>)</w:t>
      </w:r>
    </w:p>
    <w:p w14:paraId="51248B00" w14:textId="77777777" w:rsidR="000C0D90" w:rsidRDefault="000C0D90">
      <w:pPr>
        <w:rPr>
          <w:rFonts w:cs="Helvetica"/>
          <w:color w:val="000000"/>
          <w:sz w:val="20"/>
          <w:szCs w:val="21"/>
          <w:lang w:bidi="en-US"/>
        </w:rPr>
      </w:pPr>
    </w:p>
    <w:p w14:paraId="2145D1BA" w14:textId="0118427D" w:rsidR="00F24F1E" w:rsidRDefault="00F24F1E">
      <w:pPr>
        <w:rPr>
          <w:rFonts w:cs="Helvetica"/>
          <w:color w:val="000000"/>
          <w:sz w:val="20"/>
          <w:szCs w:val="21"/>
          <w:lang w:bidi="en-US"/>
        </w:rPr>
      </w:pPr>
      <w:r>
        <w:rPr>
          <w:rFonts w:cs="Helvetica"/>
          <w:color w:val="000000"/>
          <w:sz w:val="20"/>
          <w:szCs w:val="21"/>
          <w:lang w:bidi="en-US"/>
        </w:rPr>
        <w:t>-Each numbered category is worth 20 points.</w:t>
      </w:r>
    </w:p>
    <w:p w14:paraId="0E8B9F72" w14:textId="77777777" w:rsidR="00F24F1E" w:rsidRPr="0002459E" w:rsidRDefault="00F24F1E">
      <w:pPr>
        <w:rPr>
          <w:rFonts w:cs="Helvetica"/>
          <w:color w:val="000000"/>
          <w:sz w:val="20"/>
          <w:szCs w:val="21"/>
          <w:lang w:bidi="en-US"/>
        </w:rPr>
      </w:pPr>
    </w:p>
    <w:p w14:paraId="01F5619C" w14:textId="315F157F" w:rsidR="00CD02E0"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 xml:space="preserve">1. </w:t>
      </w:r>
      <w:r w:rsidR="00CD02E0">
        <w:rPr>
          <w:rFonts w:cs="Helvetica"/>
          <w:color w:val="000000"/>
          <w:sz w:val="20"/>
          <w:szCs w:val="19"/>
          <w:lang w:bidi="en-US"/>
        </w:rPr>
        <w:t>Characters</w:t>
      </w:r>
    </w:p>
    <w:p w14:paraId="7FDCA9BB" w14:textId="7E469BEB" w:rsidR="003E58C3" w:rsidRDefault="00F156E0"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 xml:space="preserve">For </w:t>
      </w:r>
      <w:r w:rsidR="000B7CF3">
        <w:rPr>
          <w:rFonts w:cs="Helvetica"/>
          <w:color w:val="000000"/>
          <w:sz w:val="20"/>
          <w:szCs w:val="19"/>
          <w:lang w:bidi="en-US"/>
        </w:rPr>
        <w:t>each of the following</w:t>
      </w:r>
      <w:r>
        <w:rPr>
          <w:rFonts w:cs="Helvetica"/>
          <w:color w:val="000000"/>
          <w:sz w:val="20"/>
          <w:szCs w:val="19"/>
          <w:lang w:bidi="en-US"/>
        </w:rPr>
        <w:t>, annotate for charact</w:t>
      </w:r>
      <w:r w:rsidR="000B7CF3">
        <w:rPr>
          <w:rFonts w:cs="Helvetica"/>
          <w:color w:val="000000"/>
          <w:sz w:val="20"/>
          <w:szCs w:val="19"/>
          <w:lang w:bidi="en-US"/>
        </w:rPr>
        <w:t>erization:</w:t>
      </w:r>
      <w:r>
        <w:rPr>
          <w:rFonts w:cs="Helvetica"/>
          <w:color w:val="000000"/>
          <w:sz w:val="20"/>
          <w:szCs w:val="19"/>
          <w:lang w:bidi="en-US"/>
        </w:rPr>
        <w:t xml:space="preserve"> </w:t>
      </w:r>
    </w:p>
    <w:p w14:paraId="70ACD472" w14:textId="512A8FF1"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Jimmy Cross</w:t>
      </w:r>
    </w:p>
    <w:p w14:paraId="27C87B2F" w14:textId="18788566"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Henry Dobbins</w:t>
      </w:r>
    </w:p>
    <w:p w14:paraId="68E0F088" w14:textId="088DA02F"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Dave Jensen</w:t>
      </w:r>
    </w:p>
    <w:p w14:paraId="62A2546C" w14:textId="066FD1EA"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Ted Lavender</w:t>
      </w:r>
    </w:p>
    <w:p w14:paraId="3C46E299" w14:textId="1DBDA74E"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Mitchell Sanders</w:t>
      </w:r>
    </w:p>
    <w:p w14:paraId="0AD4B8AE" w14:textId="0CCFA67E"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 xml:space="preserve">Norman </w:t>
      </w:r>
      <w:proofErr w:type="spellStart"/>
      <w:r>
        <w:rPr>
          <w:rFonts w:cs="Helvetica"/>
          <w:color w:val="000000"/>
          <w:sz w:val="20"/>
          <w:szCs w:val="19"/>
          <w:lang w:bidi="en-US"/>
        </w:rPr>
        <w:t>Bowker</w:t>
      </w:r>
      <w:proofErr w:type="spellEnd"/>
    </w:p>
    <w:p w14:paraId="0FC828BD" w14:textId="5B3C6BD2"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Rat Kiley</w:t>
      </w:r>
    </w:p>
    <w:p w14:paraId="1532DC5C" w14:textId="2008D933"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Kiowa</w:t>
      </w:r>
    </w:p>
    <w:p w14:paraId="38012C2F" w14:textId="0D1B4BDE"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Lee Strunk</w:t>
      </w:r>
    </w:p>
    <w:p w14:paraId="0E813001" w14:textId="73C44385"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Tim O’Brien</w:t>
      </w:r>
    </w:p>
    <w:p w14:paraId="4FA7CF30" w14:textId="77777777" w:rsidR="003E58C3" w:rsidRDefault="003E58C3"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5BC31B88" w14:textId="1C776DFE" w:rsidR="00F156E0" w:rsidRDefault="00F156E0" w:rsidP="00F1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 xml:space="preserve">Make sure to mark </w:t>
      </w:r>
      <w:r w:rsidR="00EB46AA">
        <w:rPr>
          <w:rFonts w:cs="Helvetica"/>
          <w:color w:val="000000"/>
          <w:sz w:val="20"/>
          <w:szCs w:val="19"/>
          <w:lang w:bidi="en-US"/>
        </w:rPr>
        <w:t xml:space="preserve">where it is stated in the book the </w:t>
      </w:r>
      <w:r>
        <w:rPr>
          <w:rFonts w:cs="Helvetica"/>
          <w:color w:val="000000"/>
          <w:sz w:val="20"/>
          <w:szCs w:val="19"/>
          <w:lang w:bidi="en-US"/>
        </w:rPr>
        <w:t>military specialty</w:t>
      </w:r>
      <w:r w:rsidR="00EB46AA">
        <w:rPr>
          <w:rFonts w:cs="Helvetica"/>
          <w:color w:val="000000"/>
          <w:sz w:val="20"/>
          <w:szCs w:val="19"/>
          <w:lang w:bidi="en-US"/>
        </w:rPr>
        <w:t xml:space="preserve"> (i.e. platoon leader) if provided</w:t>
      </w:r>
      <w:r>
        <w:rPr>
          <w:rFonts w:cs="Helvetica"/>
          <w:color w:val="000000"/>
          <w:sz w:val="20"/>
          <w:szCs w:val="19"/>
          <w:lang w:bidi="en-US"/>
        </w:rPr>
        <w:t>, what they physically carried, and what they carried emotionally.</w:t>
      </w:r>
      <w:r w:rsidR="003E58C3">
        <w:rPr>
          <w:rFonts w:cs="Helvetica"/>
          <w:color w:val="000000"/>
          <w:sz w:val="20"/>
          <w:szCs w:val="19"/>
          <w:lang w:bidi="en-US"/>
        </w:rPr>
        <w:t xml:space="preserve"> Also, include the following list as applicable.</w:t>
      </w:r>
    </w:p>
    <w:p w14:paraId="0CABB8DD" w14:textId="75D86FDE" w:rsidR="003E58C3" w:rsidRPr="00695A7A" w:rsidRDefault="003E58C3" w:rsidP="003E5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ab/>
      </w:r>
      <w:r w:rsidRPr="00695A7A">
        <w:rPr>
          <w:rFonts w:cs="Helvetica"/>
          <w:color w:val="000000"/>
          <w:sz w:val="20"/>
          <w:szCs w:val="19"/>
          <w:lang w:bidi="en-US"/>
        </w:rPr>
        <w:t>-</w:t>
      </w:r>
      <w:r w:rsidR="000B7CF3">
        <w:rPr>
          <w:rFonts w:cs="Helvetica"/>
          <w:color w:val="000000"/>
          <w:sz w:val="20"/>
          <w:szCs w:val="19"/>
          <w:lang w:bidi="en-US"/>
        </w:rPr>
        <w:t xml:space="preserve"> </w:t>
      </w:r>
      <w:r w:rsidRPr="00695A7A">
        <w:rPr>
          <w:rFonts w:cs="Helvetica"/>
          <w:color w:val="000000"/>
          <w:sz w:val="20"/>
          <w:szCs w:val="19"/>
          <w:lang w:bidi="en-US"/>
        </w:rPr>
        <w:t xml:space="preserve">Character description (a particular dominant trait or several characteristics) </w:t>
      </w:r>
    </w:p>
    <w:p w14:paraId="32DFB274" w14:textId="0B488E43" w:rsidR="003E58C3" w:rsidRPr="00695A7A" w:rsidRDefault="003E58C3" w:rsidP="003E5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Helvetica"/>
          <w:color w:val="000000"/>
          <w:sz w:val="20"/>
          <w:szCs w:val="19"/>
          <w:lang w:bidi="en-US"/>
        </w:rPr>
      </w:pPr>
      <w:r w:rsidRPr="00695A7A">
        <w:rPr>
          <w:rFonts w:cs="Helvetica"/>
          <w:color w:val="000000"/>
          <w:sz w:val="20"/>
          <w:szCs w:val="19"/>
          <w:lang w:bidi="en-US"/>
        </w:rPr>
        <w:tab/>
        <w:t>-</w:t>
      </w:r>
      <w:r w:rsidR="000B7CF3">
        <w:rPr>
          <w:rFonts w:cs="Helvetica"/>
          <w:color w:val="000000"/>
          <w:sz w:val="20"/>
          <w:szCs w:val="19"/>
          <w:lang w:bidi="en-US"/>
        </w:rPr>
        <w:t xml:space="preserve"> </w:t>
      </w:r>
      <w:r w:rsidRPr="00695A7A">
        <w:rPr>
          <w:rFonts w:cs="Helvetica"/>
          <w:color w:val="000000"/>
          <w:sz w:val="20"/>
          <w:szCs w:val="19"/>
          <w:lang w:bidi="en-US"/>
        </w:rPr>
        <w:t xml:space="preserve">The character’s values, motives, goals, and beliefs </w:t>
      </w:r>
    </w:p>
    <w:p w14:paraId="4ACDE082" w14:textId="3463A6E8" w:rsidR="003E58C3" w:rsidRPr="00695A7A" w:rsidRDefault="000B7CF3" w:rsidP="003E5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Helvetica"/>
          <w:color w:val="000000"/>
          <w:sz w:val="20"/>
          <w:szCs w:val="19"/>
          <w:lang w:bidi="en-US"/>
        </w:rPr>
      </w:pPr>
      <w:r>
        <w:rPr>
          <w:rFonts w:cs="Helvetica"/>
          <w:color w:val="000000"/>
          <w:sz w:val="20"/>
          <w:szCs w:val="19"/>
          <w:lang w:bidi="en-US"/>
        </w:rPr>
        <w:tab/>
        <w:t xml:space="preserve">- </w:t>
      </w:r>
      <w:r w:rsidR="003E58C3" w:rsidRPr="00695A7A">
        <w:rPr>
          <w:rFonts w:cs="Helvetica"/>
          <w:color w:val="000000"/>
          <w:sz w:val="20"/>
          <w:szCs w:val="19"/>
          <w:lang w:bidi="en-US"/>
        </w:rPr>
        <w:t xml:space="preserve">How the character interacts with other characters </w:t>
      </w:r>
    </w:p>
    <w:p w14:paraId="572AC94C" w14:textId="77777777" w:rsidR="003E58C3" w:rsidRPr="00695A7A" w:rsidRDefault="003E58C3" w:rsidP="003E5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 How the character compares to other characters</w:t>
      </w:r>
    </w:p>
    <w:p w14:paraId="1F793BEF" w14:textId="77777777" w:rsidR="003E58C3" w:rsidRPr="00695A7A" w:rsidRDefault="003E58C3" w:rsidP="003E5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 xml:space="preserve">- The character’s thoughts and actions </w:t>
      </w:r>
    </w:p>
    <w:p w14:paraId="3DAE52A6" w14:textId="08FCF2B4" w:rsidR="00CD02E0" w:rsidRDefault="003E58C3" w:rsidP="003E5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ab/>
        <w:t>- Contradictions in the character’s thoughts, words, or actions</w:t>
      </w:r>
    </w:p>
    <w:p w14:paraId="63A56DE4" w14:textId="77777777" w:rsidR="00CD02E0" w:rsidRDefault="00CD02E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5C75AE86" w14:textId="16D75E64" w:rsidR="000C0D90" w:rsidRPr="00695A7A" w:rsidRDefault="000B7CF3"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2</w:t>
      </w:r>
      <w:r w:rsidR="000C0D90" w:rsidRPr="00695A7A">
        <w:rPr>
          <w:rFonts w:cs="Helvetica"/>
          <w:color w:val="000000"/>
          <w:sz w:val="20"/>
          <w:szCs w:val="19"/>
          <w:lang w:bidi="en-US"/>
        </w:rPr>
        <w:t xml:space="preserve">. Main Idea </w:t>
      </w:r>
    </w:p>
    <w:p w14:paraId="29B53DB2"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lastRenderedPageBreak/>
        <w:t>Y</w:t>
      </w:r>
      <w:r w:rsidR="00BA0D32">
        <w:rPr>
          <w:rFonts w:cs="Helvetica"/>
          <w:color w:val="000000"/>
          <w:sz w:val="20"/>
          <w:szCs w:val="19"/>
          <w:lang w:bidi="en-US"/>
        </w:rPr>
        <w:t>ou must write one sentence next to the title</w:t>
      </w:r>
      <w:r w:rsidRPr="00695A7A">
        <w:rPr>
          <w:rFonts w:cs="Helvetica"/>
          <w:color w:val="000000"/>
          <w:sz w:val="20"/>
          <w:szCs w:val="19"/>
          <w:lang w:bidi="en-US"/>
        </w:rPr>
        <w:t xml:space="preserve"> of each chapter that summarizes the main idea.</w:t>
      </w:r>
    </w:p>
    <w:p w14:paraId="290CA889"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65AA658F" w14:textId="22318BD2" w:rsidR="000C0D90" w:rsidRPr="00695A7A" w:rsidRDefault="000B7CF3"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3</w:t>
      </w:r>
      <w:r w:rsidR="000C0D90" w:rsidRPr="00695A7A">
        <w:rPr>
          <w:rFonts w:cs="Helvetica"/>
          <w:color w:val="000000"/>
          <w:sz w:val="20"/>
          <w:szCs w:val="19"/>
          <w:lang w:bidi="en-US"/>
        </w:rPr>
        <w:t xml:space="preserve">. Questions/Comments </w:t>
      </w:r>
    </w:p>
    <w:p w14:paraId="55071E54" w14:textId="77777777" w:rsidR="000C0D90" w:rsidRPr="00695A7A" w:rsidRDefault="000C0D90" w:rsidP="000C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Mark passages that intrigue, please, displease, or confuse you. </w:t>
      </w:r>
    </w:p>
    <w:p w14:paraId="0D234E44" w14:textId="77777777" w:rsidR="00936CAE" w:rsidRDefault="000C0D90" w:rsidP="00936CAE">
      <w:pPr>
        <w:rPr>
          <w:rFonts w:cs="Helvetica"/>
          <w:color w:val="000000"/>
          <w:sz w:val="20"/>
          <w:szCs w:val="19"/>
          <w:lang w:bidi="en-US"/>
        </w:rPr>
      </w:pPr>
      <w:r w:rsidRPr="00695A7A">
        <w:rPr>
          <w:rFonts w:cs="Helvetica"/>
          <w:color w:val="000000"/>
          <w:sz w:val="20"/>
          <w:szCs w:val="19"/>
          <w:lang w:bidi="en-US"/>
        </w:rPr>
        <w:t>Ask questions in the margins, make comments—talk back to the text. Make connections personally, to movies, books, television, or real life.</w:t>
      </w:r>
    </w:p>
    <w:p w14:paraId="1E7E40B3" w14:textId="77777777" w:rsidR="00936CAE" w:rsidRDefault="00936CAE" w:rsidP="00936CAE">
      <w:pPr>
        <w:rPr>
          <w:rFonts w:cs="Helvetica"/>
          <w:color w:val="000000"/>
          <w:sz w:val="20"/>
          <w:szCs w:val="19"/>
          <w:lang w:bidi="en-US"/>
        </w:rPr>
      </w:pPr>
    </w:p>
    <w:p w14:paraId="40242D7B" w14:textId="68439A62" w:rsidR="00344522" w:rsidRPr="000B7CF3" w:rsidRDefault="000B7CF3" w:rsidP="000B7CF3">
      <w:pPr>
        <w:rPr>
          <w:bCs/>
          <w:sz w:val="20"/>
          <w:szCs w:val="20"/>
          <w:lang w:eastAsia="ja-JP"/>
        </w:rPr>
      </w:pPr>
      <w:r>
        <w:rPr>
          <w:bCs/>
          <w:sz w:val="20"/>
          <w:szCs w:val="20"/>
          <w:lang w:eastAsia="ja-JP"/>
        </w:rPr>
        <w:t>4</w:t>
      </w:r>
      <w:r w:rsidRPr="000B7CF3">
        <w:rPr>
          <w:bCs/>
          <w:sz w:val="20"/>
          <w:szCs w:val="20"/>
          <w:lang w:eastAsia="ja-JP"/>
        </w:rPr>
        <w:t xml:space="preserve">. </w:t>
      </w:r>
      <w:r w:rsidR="00344522" w:rsidRPr="000B7CF3">
        <w:rPr>
          <w:bCs/>
          <w:sz w:val="20"/>
          <w:szCs w:val="20"/>
          <w:lang w:eastAsia="ja-JP"/>
        </w:rPr>
        <w:t>Reflect on each chapter after reading. What are your thoughts, questions, and insights?</w:t>
      </w:r>
      <w:r w:rsidR="00F156E0" w:rsidRPr="000B7CF3">
        <w:rPr>
          <w:bCs/>
          <w:sz w:val="20"/>
          <w:szCs w:val="20"/>
          <w:lang w:eastAsia="ja-JP"/>
        </w:rPr>
        <w:t xml:space="preserve"> Write these down at the end of each chapter</w:t>
      </w:r>
      <w:r w:rsidR="00005858">
        <w:rPr>
          <w:bCs/>
          <w:sz w:val="20"/>
          <w:szCs w:val="20"/>
          <w:lang w:eastAsia="ja-JP"/>
        </w:rPr>
        <w:t xml:space="preserve"> (at least one sentence)</w:t>
      </w:r>
      <w:r w:rsidR="00F156E0" w:rsidRPr="000B7CF3">
        <w:rPr>
          <w:bCs/>
          <w:sz w:val="20"/>
          <w:szCs w:val="20"/>
          <w:lang w:eastAsia="ja-JP"/>
        </w:rPr>
        <w:t>.</w:t>
      </w:r>
      <w:r>
        <w:rPr>
          <w:bCs/>
          <w:sz w:val="20"/>
          <w:szCs w:val="20"/>
          <w:lang w:eastAsia="ja-JP"/>
        </w:rPr>
        <w:t xml:space="preserve"> </w:t>
      </w:r>
      <w:r w:rsidR="00936CAE" w:rsidRPr="000B7CF3">
        <w:rPr>
          <w:bCs/>
          <w:sz w:val="20"/>
          <w:szCs w:val="20"/>
          <w:lang w:eastAsia="ja-JP"/>
        </w:rPr>
        <w:t>Consider such things as what impressions each man’s story made on you, what the nature of war creates in a man, and what implications there are for society and the individual.</w:t>
      </w:r>
    </w:p>
    <w:p w14:paraId="46F19024" w14:textId="77777777" w:rsidR="00344522" w:rsidRPr="000B7CF3" w:rsidRDefault="00344522" w:rsidP="00344522">
      <w:pPr>
        <w:widowControl w:val="0"/>
        <w:autoSpaceDE w:val="0"/>
        <w:autoSpaceDN w:val="0"/>
        <w:adjustRightInd w:val="0"/>
        <w:rPr>
          <w:sz w:val="20"/>
          <w:szCs w:val="20"/>
          <w:lang w:eastAsia="ja-JP"/>
        </w:rPr>
      </w:pPr>
    </w:p>
    <w:p w14:paraId="3C33815B" w14:textId="6A3DDA8C" w:rsidR="00344522" w:rsidRPr="000B7CF3" w:rsidRDefault="009A797A" w:rsidP="00344522">
      <w:pPr>
        <w:widowControl w:val="0"/>
        <w:autoSpaceDE w:val="0"/>
        <w:autoSpaceDN w:val="0"/>
        <w:adjustRightInd w:val="0"/>
        <w:rPr>
          <w:sz w:val="20"/>
          <w:szCs w:val="20"/>
          <w:lang w:eastAsia="ja-JP"/>
        </w:rPr>
      </w:pPr>
      <w:r>
        <w:rPr>
          <w:sz w:val="20"/>
          <w:szCs w:val="20"/>
          <w:lang w:eastAsia="ja-JP"/>
        </w:rPr>
        <w:t>5</w:t>
      </w:r>
      <w:r w:rsidR="000B7CF3">
        <w:rPr>
          <w:sz w:val="20"/>
          <w:szCs w:val="20"/>
          <w:lang w:eastAsia="ja-JP"/>
        </w:rPr>
        <w:t xml:space="preserve">. </w:t>
      </w:r>
      <w:r w:rsidR="00344522" w:rsidRPr="000B7CF3">
        <w:rPr>
          <w:sz w:val="20"/>
          <w:szCs w:val="20"/>
          <w:lang w:eastAsia="ja-JP"/>
        </w:rPr>
        <w:t xml:space="preserve">Themes: The themes listed below are all found in this book. For each of the themes listed, find several </w:t>
      </w:r>
      <w:r w:rsidR="00936CAE" w:rsidRPr="000B7CF3">
        <w:rPr>
          <w:sz w:val="20"/>
          <w:szCs w:val="20"/>
          <w:lang w:eastAsia="ja-JP"/>
        </w:rPr>
        <w:t xml:space="preserve">(at least 3) </w:t>
      </w:r>
      <w:r w:rsidR="00344522" w:rsidRPr="000B7CF3">
        <w:rPr>
          <w:sz w:val="20"/>
          <w:szCs w:val="20"/>
          <w:lang w:eastAsia="ja-JP"/>
        </w:rPr>
        <w:t xml:space="preserve">examples in the book. </w:t>
      </w:r>
      <w:r w:rsidR="00936CAE" w:rsidRPr="000B7CF3">
        <w:rPr>
          <w:sz w:val="20"/>
          <w:szCs w:val="20"/>
          <w:lang w:eastAsia="ja-JP"/>
        </w:rPr>
        <w:t>Write which theme you are identifying next to the lines in the book.</w:t>
      </w:r>
    </w:p>
    <w:p w14:paraId="1EF65674" w14:textId="77777777" w:rsidR="00344522" w:rsidRPr="000B7CF3" w:rsidRDefault="00936CAE" w:rsidP="00344522">
      <w:pPr>
        <w:widowControl w:val="0"/>
        <w:autoSpaceDE w:val="0"/>
        <w:autoSpaceDN w:val="0"/>
        <w:adjustRightInd w:val="0"/>
        <w:rPr>
          <w:sz w:val="20"/>
          <w:szCs w:val="20"/>
          <w:lang w:eastAsia="ja-JP"/>
        </w:rPr>
      </w:pPr>
      <w:r w:rsidRPr="000B7CF3">
        <w:rPr>
          <w:sz w:val="20"/>
          <w:szCs w:val="20"/>
          <w:lang w:eastAsia="ja-JP"/>
        </w:rPr>
        <w:t>1</w:t>
      </w:r>
      <w:r w:rsidR="00344522" w:rsidRPr="000B7CF3">
        <w:rPr>
          <w:sz w:val="20"/>
          <w:szCs w:val="20"/>
          <w:lang w:eastAsia="ja-JP"/>
        </w:rPr>
        <w:t>- Guilt and shame</w:t>
      </w:r>
    </w:p>
    <w:p w14:paraId="6B5F642C" w14:textId="77777777" w:rsidR="00344522" w:rsidRPr="000B7CF3" w:rsidRDefault="00936CAE" w:rsidP="00344522">
      <w:pPr>
        <w:widowControl w:val="0"/>
        <w:autoSpaceDE w:val="0"/>
        <w:autoSpaceDN w:val="0"/>
        <w:adjustRightInd w:val="0"/>
        <w:rPr>
          <w:sz w:val="20"/>
          <w:szCs w:val="20"/>
          <w:lang w:eastAsia="ja-JP"/>
        </w:rPr>
      </w:pPr>
      <w:r w:rsidRPr="000B7CF3">
        <w:rPr>
          <w:sz w:val="20"/>
          <w:szCs w:val="20"/>
          <w:lang w:eastAsia="ja-JP"/>
        </w:rPr>
        <w:t>2</w:t>
      </w:r>
      <w:r w:rsidR="00344522" w:rsidRPr="000B7CF3">
        <w:rPr>
          <w:sz w:val="20"/>
          <w:szCs w:val="20"/>
          <w:lang w:eastAsia="ja-JP"/>
        </w:rPr>
        <w:t>- Loyalty</w:t>
      </w:r>
    </w:p>
    <w:p w14:paraId="4592E97D" w14:textId="77777777" w:rsidR="00344522" w:rsidRPr="000B7CF3" w:rsidRDefault="00936CAE" w:rsidP="00344522">
      <w:pPr>
        <w:widowControl w:val="0"/>
        <w:autoSpaceDE w:val="0"/>
        <w:autoSpaceDN w:val="0"/>
        <w:adjustRightInd w:val="0"/>
        <w:rPr>
          <w:sz w:val="20"/>
          <w:szCs w:val="20"/>
          <w:lang w:eastAsia="ja-JP"/>
        </w:rPr>
      </w:pPr>
      <w:r w:rsidRPr="000B7CF3">
        <w:rPr>
          <w:sz w:val="20"/>
          <w:szCs w:val="20"/>
          <w:lang w:eastAsia="ja-JP"/>
        </w:rPr>
        <w:t>3</w:t>
      </w:r>
      <w:r w:rsidR="00344522" w:rsidRPr="000B7CF3">
        <w:rPr>
          <w:sz w:val="20"/>
          <w:szCs w:val="20"/>
          <w:lang w:eastAsia="ja-JP"/>
        </w:rPr>
        <w:t>- Courage and Heroism</w:t>
      </w:r>
    </w:p>
    <w:p w14:paraId="301443D7" w14:textId="77777777" w:rsidR="00344522" w:rsidRPr="000B7CF3" w:rsidRDefault="00936CAE" w:rsidP="00344522">
      <w:pPr>
        <w:pStyle w:val="Default"/>
        <w:rPr>
          <w:rFonts w:ascii="Times New Roman" w:hAnsi="Times New Roman" w:cs="Times New Roman"/>
          <w:bCs/>
          <w:sz w:val="20"/>
          <w:szCs w:val="20"/>
        </w:rPr>
      </w:pPr>
      <w:r w:rsidRPr="000B7CF3">
        <w:rPr>
          <w:rFonts w:ascii="Times New Roman" w:hAnsi="Times New Roman" w:cs="Times New Roman"/>
          <w:sz w:val="20"/>
          <w:szCs w:val="20"/>
        </w:rPr>
        <w:t>4</w:t>
      </w:r>
      <w:r w:rsidR="00344522" w:rsidRPr="000B7CF3">
        <w:rPr>
          <w:rFonts w:ascii="Times New Roman" w:hAnsi="Times New Roman" w:cs="Times New Roman"/>
          <w:sz w:val="20"/>
          <w:szCs w:val="20"/>
        </w:rPr>
        <w:t>- Loneliness</w:t>
      </w:r>
    </w:p>
    <w:p w14:paraId="147B6A5F" w14:textId="77777777" w:rsidR="00344522" w:rsidRDefault="00344522" w:rsidP="00344522">
      <w:pPr>
        <w:pStyle w:val="Default"/>
        <w:rPr>
          <w:rFonts w:ascii="Times New Roman" w:hAnsi="Times New Roman" w:cs="Times New Roman"/>
          <w:bCs/>
          <w:sz w:val="20"/>
          <w:szCs w:val="20"/>
        </w:rPr>
      </w:pPr>
    </w:p>
    <w:p w14:paraId="2CA9735A" w14:textId="77777777" w:rsidR="00334C90" w:rsidRDefault="00334C90" w:rsidP="00344522">
      <w:pPr>
        <w:pStyle w:val="Default"/>
        <w:rPr>
          <w:rFonts w:ascii="Times New Roman" w:hAnsi="Times New Roman" w:cs="Times New Roman"/>
          <w:bCs/>
          <w:sz w:val="20"/>
          <w:szCs w:val="20"/>
        </w:rPr>
      </w:pPr>
    </w:p>
    <w:p w14:paraId="23FE8086" w14:textId="1FDE99E2" w:rsidR="00005858" w:rsidRPr="00005858" w:rsidRDefault="00005858" w:rsidP="00344522">
      <w:pPr>
        <w:pStyle w:val="Default"/>
        <w:rPr>
          <w:rFonts w:ascii="Times New Roman" w:hAnsi="Times New Roman" w:cs="Times New Roman"/>
          <w:b/>
          <w:bCs/>
          <w:sz w:val="20"/>
          <w:szCs w:val="20"/>
        </w:rPr>
      </w:pPr>
      <w:r w:rsidRPr="00005858">
        <w:rPr>
          <w:rFonts w:ascii="Times New Roman" w:hAnsi="Times New Roman" w:cs="Times New Roman"/>
          <w:b/>
          <w:bCs/>
          <w:sz w:val="20"/>
          <w:szCs w:val="20"/>
        </w:rPr>
        <w:t xml:space="preserve">Annotation requirements for </w:t>
      </w:r>
      <w:r w:rsidR="003A51AF">
        <w:rPr>
          <w:rFonts w:ascii="Times New Roman" w:hAnsi="Times New Roman" w:cs="Times New Roman"/>
          <w:b/>
          <w:bCs/>
          <w:i/>
          <w:sz w:val="20"/>
          <w:szCs w:val="20"/>
        </w:rPr>
        <w:t>Beloved</w:t>
      </w:r>
      <w:r>
        <w:rPr>
          <w:rFonts w:ascii="Times New Roman" w:hAnsi="Times New Roman" w:cs="Times New Roman"/>
          <w:b/>
          <w:bCs/>
          <w:i/>
          <w:sz w:val="20"/>
          <w:szCs w:val="20"/>
        </w:rPr>
        <w:t xml:space="preserve"> </w:t>
      </w:r>
      <w:r w:rsidR="003A51AF">
        <w:rPr>
          <w:rFonts w:ascii="Times New Roman" w:hAnsi="Times New Roman" w:cs="Times New Roman"/>
          <w:b/>
          <w:bCs/>
          <w:sz w:val="20"/>
          <w:szCs w:val="20"/>
        </w:rPr>
        <w:t>(This is a contemporary work that has characteristics of a mystery and historical fiction.</w:t>
      </w:r>
      <w:r>
        <w:rPr>
          <w:rFonts w:ascii="Times New Roman" w:hAnsi="Times New Roman" w:cs="Times New Roman"/>
          <w:b/>
          <w:bCs/>
          <w:sz w:val="20"/>
          <w:szCs w:val="20"/>
        </w:rPr>
        <w:t>)</w:t>
      </w:r>
    </w:p>
    <w:p w14:paraId="6C35ED20" w14:textId="17DE1FCD" w:rsidR="00005858" w:rsidRDefault="00D02BBE" w:rsidP="00344522">
      <w:pPr>
        <w:pStyle w:val="Default"/>
        <w:rPr>
          <w:rFonts w:ascii="Times New Roman" w:hAnsi="Times New Roman" w:cs="Times New Roman"/>
          <w:bCs/>
          <w:sz w:val="20"/>
          <w:szCs w:val="20"/>
        </w:rPr>
      </w:pPr>
      <w:r>
        <w:rPr>
          <w:rFonts w:ascii="Times New Roman" w:hAnsi="Times New Roman" w:cs="Times New Roman"/>
          <w:bCs/>
          <w:sz w:val="20"/>
          <w:szCs w:val="20"/>
        </w:rPr>
        <w:t xml:space="preserve">1. Highlight how </w:t>
      </w:r>
      <w:proofErr w:type="spellStart"/>
      <w:r w:rsidR="00AD7CB3">
        <w:rPr>
          <w:rFonts w:ascii="Times New Roman" w:hAnsi="Times New Roman" w:cs="Times New Roman"/>
          <w:bCs/>
          <w:sz w:val="20"/>
          <w:szCs w:val="20"/>
        </w:rPr>
        <w:t>Sethe</w:t>
      </w:r>
      <w:proofErr w:type="spellEnd"/>
      <w:r w:rsidR="00AD7CB3">
        <w:rPr>
          <w:rFonts w:ascii="Times New Roman" w:hAnsi="Times New Roman" w:cs="Times New Roman"/>
          <w:bCs/>
          <w:sz w:val="20"/>
          <w:szCs w:val="20"/>
        </w:rPr>
        <w:t>, Baby Suggs, Paul D, Denver, and Beloved are characterized throughout the book, but also highlight how the setting</w:t>
      </w:r>
      <w:r>
        <w:rPr>
          <w:rFonts w:ascii="Times New Roman" w:hAnsi="Times New Roman" w:cs="Times New Roman"/>
          <w:bCs/>
          <w:sz w:val="20"/>
          <w:szCs w:val="20"/>
        </w:rPr>
        <w:t xml:space="preserve"> is</w:t>
      </w:r>
      <w:r w:rsidR="00144380">
        <w:rPr>
          <w:rFonts w:ascii="Times New Roman" w:hAnsi="Times New Roman" w:cs="Times New Roman"/>
          <w:bCs/>
          <w:sz w:val="20"/>
          <w:szCs w:val="20"/>
        </w:rPr>
        <w:t xml:space="preserve"> character</w:t>
      </w:r>
      <w:r>
        <w:rPr>
          <w:rFonts w:ascii="Times New Roman" w:hAnsi="Times New Roman" w:cs="Times New Roman"/>
          <w:bCs/>
          <w:sz w:val="20"/>
          <w:szCs w:val="20"/>
        </w:rPr>
        <w:t>ized</w:t>
      </w:r>
      <w:r w:rsidR="00144380">
        <w:rPr>
          <w:rFonts w:ascii="Times New Roman" w:hAnsi="Times New Roman" w:cs="Times New Roman"/>
          <w:bCs/>
          <w:sz w:val="20"/>
          <w:szCs w:val="20"/>
        </w:rPr>
        <w:t xml:space="preserve"> throughout the book.</w:t>
      </w:r>
    </w:p>
    <w:p w14:paraId="14621C26" w14:textId="77777777" w:rsidR="00144380" w:rsidRDefault="00144380" w:rsidP="00344522">
      <w:pPr>
        <w:pStyle w:val="Default"/>
        <w:rPr>
          <w:rFonts w:ascii="Times New Roman" w:hAnsi="Times New Roman" w:cs="Times New Roman"/>
          <w:bCs/>
          <w:sz w:val="20"/>
          <w:szCs w:val="20"/>
        </w:rPr>
      </w:pPr>
    </w:p>
    <w:p w14:paraId="714CED2E" w14:textId="77777777" w:rsidR="00144380" w:rsidRPr="00695A7A" w:rsidRDefault="00144380" w:rsidP="00144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2</w:t>
      </w:r>
      <w:r w:rsidRPr="00695A7A">
        <w:rPr>
          <w:rFonts w:cs="Helvetica"/>
          <w:color w:val="000000"/>
          <w:sz w:val="20"/>
          <w:szCs w:val="19"/>
          <w:lang w:bidi="en-US"/>
        </w:rPr>
        <w:t xml:space="preserve">. Main Idea </w:t>
      </w:r>
    </w:p>
    <w:p w14:paraId="2F33FBBE" w14:textId="77777777" w:rsidR="00144380" w:rsidRPr="00695A7A" w:rsidRDefault="00144380" w:rsidP="00144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Y</w:t>
      </w:r>
      <w:r>
        <w:rPr>
          <w:rFonts w:cs="Helvetica"/>
          <w:color w:val="000000"/>
          <w:sz w:val="20"/>
          <w:szCs w:val="19"/>
          <w:lang w:bidi="en-US"/>
        </w:rPr>
        <w:t>ou must write one sentence next to the title</w:t>
      </w:r>
      <w:r w:rsidRPr="00695A7A">
        <w:rPr>
          <w:rFonts w:cs="Helvetica"/>
          <w:color w:val="000000"/>
          <w:sz w:val="20"/>
          <w:szCs w:val="19"/>
          <w:lang w:bidi="en-US"/>
        </w:rPr>
        <w:t xml:space="preserve"> of each chapter that summarizes the main idea.</w:t>
      </w:r>
    </w:p>
    <w:p w14:paraId="784D6F94" w14:textId="77777777" w:rsidR="00144380" w:rsidRPr="00695A7A" w:rsidRDefault="00144380" w:rsidP="00144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4DBE6C83" w14:textId="77777777" w:rsidR="00144380" w:rsidRPr="00695A7A" w:rsidRDefault="00144380" w:rsidP="00144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3</w:t>
      </w:r>
      <w:r w:rsidRPr="00695A7A">
        <w:rPr>
          <w:rFonts w:cs="Helvetica"/>
          <w:color w:val="000000"/>
          <w:sz w:val="20"/>
          <w:szCs w:val="19"/>
          <w:lang w:bidi="en-US"/>
        </w:rPr>
        <w:t xml:space="preserve">. Questions/Comments </w:t>
      </w:r>
    </w:p>
    <w:p w14:paraId="1D55BF39" w14:textId="77777777" w:rsidR="00144380" w:rsidRPr="00695A7A" w:rsidRDefault="00144380" w:rsidP="00144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Mark passages that intrigue, please, displease, or confuse you. </w:t>
      </w:r>
    </w:p>
    <w:p w14:paraId="7D95BB2E" w14:textId="77777777" w:rsidR="00144380" w:rsidRDefault="00144380" w:rsidP="00144380">
      <w:pPr>
        <w:rPr>
          <w:rFonts w:cs="Helvetica"/>
          <w:color w:val="000000"/>
          <w:sz w:val="20"/>
          <w:szCs w:val="19"/>
          <w:lang w:bidi="en-US"/>
        </w:rPr>
      </w:pPr>
      <w:r w:rsidRPr="00695A7A">
        <w:rPr>
          <w:rFonts w:cs="Helvetica"/>
          <w:color w:val="000000"/>
          <w:sz w:val="20"/>
          <w:szCs w:val="19"/>
          <w:lang w:bidi="en-US"/>
        </w:rPr>
        <w:t>Ask questions in the margins, make comments—talk back to the text. Make connections personally, to movies, books, television, or real life.</w:t>
      </w:r>
    </w:p>
    <w:p w14:paraId="743ACCDE" w14:textId="77777777" w:rsidR="00144380" w:rsidRDefault="00144380" w:rsidP="00144380">
      <w:pPr>
        <w:rPr>
          <w:rFonts w:cs="Helvetica"/>
          <w:color w:val="000000"/>
          <w:sz w:val="20"/>
          <w:szCs w:val="19"/>
          <w:lang w:bidi="en-US"/>
        </w:rPr>
      </w:pPr>
    </w:p>
    <w:p w14:paraId="28CDCE7D" w14:textId="47563722" w:rsidR="00E402CC" w:rsidRPr="008B5B20" w:rsidRDefault="00144380" w:rsidP="00144380">
      <w:pPr>
        <w:rPr>
          <w:bCs/>
          <w:sz w:val="20"/>
          <w:szCs w:val="20"/>
          <w:lang w:eastAsia="ja-JP"/>
        </w:rPr>
      </w:pPr>
      <w:r>
        <w:rPr>
          <w:bCs/>
          <w:sz w:val="20"/>
          <w:szCs w:val="20"/>
          <w:lang w:eastAsia="ja-JP"/>
        </w:rPr>
        <w:t>4</w:t>
      </w:r>
      <w:r w:rsidRPr="000B7CF3">
        <w:rPr>
          <w:bCs/>
          <w:sz w:val="20"/>
          <w:szCs w:val="20"/>
          <w:lang w:eastAsia="ja-JP"/>
        </w:rPr>
        <w:t>. Reflect on each chapter after reading. What are your thoughts, questions, and insights? Write these down at the end of each chapter</w:t>
      </w:r>
      <w:r>
        <w:rPr>
          <w:bCs/>
          <w:sz w:val="20"/>
          <w:szCs w:val="20"/>
          <w:lang w:eastAsia="ja-JP"/>
        </w:rPr>
        <w:t xml:space="preserve"> (at least one sentence)</w:t>
      </w:r>
      <w:r w:rsidRPr="000B7CF3">
        <w:rPr>
          <w:bCs/>
          <w:sz w:val="20"/>
          <w:szCs w:val="20"/>
          <w:lang w:eastAsia="ja-JP"/>
        </w:rPr>
        <w:t>.</w:t>
      </w:r>
      <w:r>
        <w:rPr>
          <w:bCs/>
          <w:sz w:val="20"/>
          <w:szCs w:val="20"/>
          <w:lang w:eastAsia="ja-JP"/>
        </w:rPr>
        <w:t xml:space="preserve"> </w:t>
      </w:r>
      <w:r w:rsidRPr="000B7CF3">
        <w:rPr>
          <w:bCs/>
          <w:sz w:val="20"/>
          <w:szCs w:val="20"/>
          <w:lang w:eastAsia="ja-JP"/>
        </w:rPr>
        <w:t>Consider such things as what impressi</w:t>
      </w:r>
      <w:r w:rsidR="008B5B20">
        <w:rPr>
          <w:bCs/>
          <w:sz w:val="20"/>
          <w:szCs w:val="20"/>
          <w:lang w:eastAsia="ja-JP"/>
        </w:rPr>
        <w:t>ons the story mad</w:t>
      </w:r>
      <w:r w:rsidR="00764AF0">
        <w:rPr>
          <w:bCs/>
          <w:sz w:val="20"/>
          <w:szCs w:val="20"/>
          <w:lang w:eastAsia="ja-JP"/>
        </w:rPr>
        <w:t>e, what the author’s view is of the human mind and its inner workings</w:t>
      </w:r>
      <w:r w:rsidR="008B5B20">
        <w:rPr>
          <w:bCs/>
          <w:sz w:val="20"/>
          <w:szCs w:val="20"/>
          <w:lang w:eastAsia="ja-JP"/>
        </w:rPr>
        <w:t>,</w:t>
      </w:r>
      <w:r w:rsidR="00764AF0">
        <w:rPr>
          <w:bCs/>
          <w:sz w:val="20"/>
          <w:szCs w:val="20"/>
          <w:lang w:eastAsia="ja-JP"/>
        </w:rPr>
        <w:t xml:space="preserve"> what the role of tradition is, and what it means to be free</w:t>
      </w:r>
      <w:r w:rsidRPr="000B7CF3">
        <w:rPr>
          <w:bCs/>
          <w:sz w:val="20"/>
          <w:szCs w:val="20"/>
          <w:lang w:eastAsia="ja-JP"/>
        </w:rPr>
        <w:t>.</w:t>
      </w:r>
    </w:p>
    <w:p w14:paraId="3636AFD3" w14:textId="77777777" w:rsidR="00144380" w:rsidRPr="008B5B20" w:rsidRDefault="00144380" w:rsidP="00144380">
      <w:pPr>
        <w:widowControl w:val="0"/>
        <w:autoSpaceDE w:val="0"/>
        <w:autoSpaceDN w:val="0"/>
        <w:adjustRightInd w:val="0"/>
        <w:rPr>
          <w:sz w:val="20"/>
          <w:szCs w:val="20"/>
          <w:lang w:eastAsia="ja-JP"/>
        </w:rPr>
      </w:pPr>
    </w:p>
    <w:p w14:paraId="6178C5E6" w14:textId="6B0405DF" w:rsidR="00144380" w:rsidRPr="008B5B20" w:rsidRDefault="00144380" w:rsidP="00144380">
      <w:pPr>
        <w:pStyle w:val="Default"/>
        <w:rPr>
          <w:rFonts w:ascii="Times New Roman" w:hAnsi="Times New Roman" w:cs="Times New Roman"/>
          <w:sz w:val="20"/>
          <w:szCs w:val="20"/>
        </w:rPr>
      </w:pPr>
      <w:r w:rsidRPr="008B5B20">
        <w:rPr>
          <w:rFonts w:ascii="Times New Roman" w:hAnsi="Times New Roman" w:cs="Times New Roman"/>
          <w:sz w:val="20"/>
          <w:szCs w:val="20"/>
        </w:rPr>
        <w:t>5. Themes: The themes listed below are all found in this book. For each of the themes listed, find several (at least 3) examples in the book. Write which theme you are identifying next to the lines in the book.</w:t>
      </w:r>
    </w:p>
    <w:p w14:paraId="12DE9315" w14:textId="1FB6E4EF" w:rsidR="00144380" w:rsidRPr="008B5B20" w:rsidRDefault="003A51AF" w:rsidP="00144380">
      <w:pPr>
        <w:pStyle w:val="Default"/>
        <w:rPr>
          <w:rFonts w:ascii="Times New Roman" w:hAnsi="Times New Roman" w:cs="Times New Roman"/>
          <w:sz w:val="20"/>
          <w:szCs w:val="20"/>
        </w:rPr>
      </w:pPr>
      <w:r>
        <w:rPr>
          <w:rFonts w:ascii="Times New Roman" w:hAnsi="Times New Roman" w:cs="Times New Roman"/>
          <w:sz w:val="20"/>
          <w:szCs w:val="20"/>
        </w:rPr>
        <w:t>1-Guilt and shame</w:t>
      </w:r>
    </w:p>
    <w:p w14:paraId="7FBD45B9" w14:textId="20B144F0" w:rsidR="00144380" w:rsidRPr="008B5B20" w:rsidRDefault="00D02BBE" w:rsidP="00144380">
      <w:pPr>
        <w:pStyle w:val="Default"/>
        <w:rPr>
          <w:rFonts w:ascii="Times New Roman" w:hAnsi="Times New Roman" w:cs="Times New Roman"/>
          <w:sz w:val="20"/>
          <w:szCs w:val="20"/>
        </w:rPr>
      </w:pPr>
      <w:r>
        <w:rPr>
          <w:rFonts w:ascii="Times New Roman" w:hAnsi="Times New Roman" w:cs="Times New Roman"/>
          <w:sz w:val="20"/>
          <w:szCs w:val="20"/>
        </w:rPr>
        <w:t>2-Family</w:t>
      </w:r>
    </w:p>
    <w:p w14:paraId="0385D6F4" w14:textId="6BD4177D" w:rsidR="00144380" w:rsidRPr="008B5B20" w:rsidRDefault="00144380" w:rsidP="00144380">
      <w:pPr>
        <w:pStyle w:val="Default"/>
        <w:rPr>
          <w:rFonts w:ascii="Times New Roman" w:hAnsi="Times New Roman" w:cs="Times New Roman"/>
          <w:sz w:val="20"/>
          <w:szCs w:val="20"/>
        </w:rPr>
      </w:pPr>
      <w:r w:rsidRPr="008B5B20">
        <w:rPr>
          <w:rFonts w:ascii="Times New Roman" w:hAnsi="Times New Roman" w:cs="Times New Roman"/>
          <w:sz w:val="20"/>
          <w:szCs w:val="20"/>
        </w:rPr>
        <w:t>3-</w:t>
      </w:r>
      <w:r w:rsidR="00D02BBE">
        <w:rPr>
          <w:rFonts w:ascii="Times New Roman" w:hAnsi="Times New Roman" w:cs="Times New Roman"/>
          <w:sz w:val="20"/>
          <w:szCs w:val="20"/>
        </w:rPr>
        <w:t>Racism</w:t>
      </w:r>
    </w:p>
    <w:p w14:paraId="1ED5F066" w14:textId="6247246C" w:rsidR="003F511F" w:rsidRDefault="003F511F" w:rsidP="00144380">
      <w:pPr>
        <w:pStyle w:val="Default"/>
        <w:rPr>
          <w:rFonts w:ascii="Times New Roman" w:hAnsi="Times New Roman" w:cs="Times New Roman"/>
          <w:sz w:val="20"/>
          <w:szCs w:val="20"/>
        </w:rPr>
      </w:pPr>
      <w:r w:rsidRPr="008B5B20">
        <w:rPr>
          <w:rFonts w:ascii="Times New Roman" w:hAnsi="Times New Roman" w:cs="Times New Roman"/>
          <w:sz w:val="20"/>
          <w:szCs w:val="20"/>
        </w:rPr>
        <w:t>4-</w:t>
      </w:r>
      <w:r w:rsidR="003A51AF">
        <w:rPr>
          <w:rFonts w:ascii="Times New Roman" w:hAnsi="Times New Roman" w:cs="Times New Roman"/>
          <w:sz w:val="20"/>
          <w:szCs w:val="20"/>
        </w:rPr>
        <w:t>Motherhood</w:t>
      </w:r>
    </w:p>
    <w:p w14:paraId="5234E99A" w14:textId="77777777" w:rsidR="00E402CC" w:rsidRDefault="00E402CC" w:rsidP="00144380">
      <w:pPr>
        <w:pStyle w:val="Default"/>
        <w:rPr>
          <w:rFonts w:ascii="Times New Roman" w:hAnsi="Times New Roman" w:cs="Times New Roman"/>
          <w:sz w:val="20"/>
          <w:szCs w:val="20"/>
        </w:rPr>
      </w:pPr>
    </w:p>
    <w:p w14:paraId="52F2A19F" w14:textId="5BD5C48C" w:rsidR="00E402CC" w:rsidRDefault="00E402CC" w:rsidP="00144380">
      <w:pPr>
        <w:pStyle w:val="Default"/>
        <w:rPr>
          <w:rFonts w:ascii="Times New Roman" w:hAnsi="Times New Roman" w:cs="Times New Roman"/>
          <w:b/>
          <w:sz w:val="20"/>
          <w:szCs w:val="20"/>
        </w:rPr>
      </w:pPr>
      <w:r w:rsidRPr="00E402CC">
        <w:rPr>
          <w:rFonts w:ascii="Times New Roman" w:hAnsi="Times New Roman" w:cs="Times New Roman"/>
          <w:b/>
          <w:sz w:val="20"/>
          <w:szCs w:val="20"/>
        </w:rPr>
        <w:t xml:space="preserve">Annotation Requirements for </w:t>
      </w:r>
      <w:r w:rsidRPr="00E402CC">
        <w:rPr>
          <w:rFonts w:ascii="Times New Roman" w:hAnsi="Times New Roman" w:cs="Times New Roman"/>
          <w:b/>
          <w:i/>
          <w:sz w:val="20"/>
          <w:szCs w:val="20"/>
        </w:rPr>
        <w:t xml:space="preserve">In the Time of </w:t>
      </w:r>
      <w:r w:rsidR="001A7955">
        <w:rPr>
          <w:rFonts w:ascii="Times New Roman" w:hAnsi="Times New Roman" w:cs="Times New Roman"/>
          <w:b/>
          <w:i/>
          <w:sz w:val="20"/>
          <w:szCs w:val="20"/>
        </w:rPr>
        <w:t xml:space="preserve">the </w:t>
      </w:r>
      <w:r w:rsidRPr="00E402CC">
        <w:rPr>
          <w:rFonts w:ascii="Times New Roman" w:hAnsi="Times New Roman" w:cs="Times New Roman"/>
          <w:b/>
          <w:i/>
          <w:sz w:val="20"/>
          <w:szCs w:val="20"/>
        </w:rPr>
        <w:t>Butterflies</w:t>
      </w:r>
      <w:r w:rsidRPr="00E402CC">
        <w:rPr>
          <w:rFonts w:ascii="Times New Roman" w:hAnsi="Times New Roman" w:cs="Times New Roman"/>
          <w:b/>
          <w:sz w:val="20"/>
          <w:szCs w:val="20"/>
        </w:rPr>
        <w:t xml:space="preserve"> (T</w:t>
      </w:r>
      <w:r>
        <w:rPr>
          <w:rFonts w:ascii="Times New Roman" w:hAnsi="Times New Roman" w:cs="Times New Roman"/>
          <w:b/>
          <w:sz w:val="20"/>
          <w:szCs w:val="20"/>
        </w:rPr>
        <w:t>his is historical fiction.</w:t>
      </w:r>
      <w:r w:rsidR="006F7D42">
        <w:rPr>
          <w:rFonts w:ascii="Times New Roman" w:hAnsi="Times New Roman" w:cs="Times New Roman"/>
          <w:b/>
          <w:sz w:val="20"/>
          <w:szCs w:val="20"/>
        </w:rPr>
        <w:t xml:space="preserve"> It was inspired by a real life murder story.</w:t>
      </w:r>
      <w:r>
        <w:rPr>
          <w:rFonts w:ascii="Times New Roman" w:hAnsi="Times New Roman" w:cs="Times New Roman"/>
          <w:b/>
          <w:sz w:val="20"/>
          <w:szCs w:val="20"/>
        </w:rPr>
        <w:t>)</w:t>
      </w:r>
    </w:p>
    <w:p w14:paraId="4D79E10C" w14:textId="24814A88" w:rsidR="006F7D42" w:rsidRDefault="006F7D42" w:rsidP="006F7D42">
      <w:pPr>
        <w:pStyle w:val="Default"/>
        <w:rPr>
          <w:rFonts w:ascii="Times New Roman" w:hAnsi="Times New Roman" w:cs="Times New Roman"/>
          <w:bCs/>
          <w:sz w:val="20"/>
          <w:szCs w:val="20"/>
        </w:rPr>
      </w:pPr>
      <w:r>
        <w:rPr>
          <w:rFonts w:ascii="Times New Roman" w:hAnsi="Times New Roman" w:cs="Times New Roman"/>
          <w:bCs/>
          <w:sz w:val="20"/>
          <w:szCs w:val="20"/>
        </w:rPr>
        <w:t>1. Highl</w:t>
      </w:r>
      <w:r w:rsidR="005D001C">
        <w:rPr>
          <w:rFonts w:ascii="Times New Roman" w:hAnsi="Times New Roman" w:cs="Times New Roman"/>
          <w:bCs/>
          <w:sz w:val="20"/>
          <w:szCs w:val="20"/>
        </w:rPr>
        <w:t>ight the characteristics of the four sisters and Trujillo</w:t>
      </w:r>
      <w:r>
        <w:rPr>
          <w:rFonts w:ascii="Times New Roman" w:hAnsi="Times New Roman" w:cs="Times New Roman"/>
          <w:bCs/>
          <w:sz w:val="20"/>
          <w:szCs w:val="20"/>
        </w:rPr>
        <w:t xml:space="preserve"> throughout the book.</w:t>
      </w:r>
    </w:p>
    <w:p w14:paraId="57BB6F56" w14:textId="77777777" w:rsidR="006F7D42" w:rsidRDefault="006F7D42" w:rsidP="006F7D42">
      <w:pPr>
        <w:pStyle w:val="Default"/>
        <w:rPr>
          <w:rFonts w:ascii="Times New Roman" w:hAnsi="Times New Roman" w:cs="Times New Roman"/>
          <w:bCs/>
          <w:sz w:val="20"/>
          <w:szCs w:val="20"/>
        </w:rPr>
      </w:pPr>
    </w:p>
    <w:p w14:paraId="4CAB183F" w14:textId="77777777" w:rsidR="006F7D42" w:rsidRPr="00695A7A" w:rsidRDefault="006F7D42" w:rsidP="006F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2</w:t>
      </w:r>
      <w:r w:rsidRPr="00695A7A">
        <w:rPr>
          <w:rFonts w:cs="Helvetica"/>
          <w:color w:val="000000"/>
          <w:sz w:val="20"/>
          <w:szCs w:val="19"/>
          <w:lang w:bidi="en-US"/>
        </w:rPr>
        <w:t xml:space="preserve">. Main Idea </w:t>
      </w:r>
    </w:p>
    <w:p w14:paraId="5ACE1934" w14:textId="77777777" w:rsidR="006F7D42" w:rsidRPr="00695A7A" w:rsidRDefault="006F7D42" w:rsidP="006F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Y</w:t>
      </w:r>
      <w:r>
        <w:rPr>
          <w:rFonts w:cs="Helvetica"/>
          <w:color w:val="000000"/>
          <w:sz w:val="20"/>
          <w:szCs w:val="19"/>
          <w:lang w:bidi="en-US"/>
        </w:rPr>
        <w:t>ou must write one sentence next to the title</w:t>
      </w:r>
      <w:r w:rsidRPr="00695A7A">
        <w:rPr>
          <w:rFonts w:cs="Helvetica"/>
          <w:color w:val="000000"/>
          <w:sz w:val="20"/>
          <w:szCs w:val="19"/>
          <w:lang w:bidi="en-US"/>
        </w:rPr>
        <w:t xml:space="preserve"> of each chapter that summarizes the main idea.</w:t>
      </w:r>
    </w:p>
    <w:p w14:paraId="2FA9C472" w14:textId="77777777" w:rsidR="006F7D42" w:rsidRPr="00695A7A" w:rsidRDefault="006F7D42" w:rsidP="006F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p>
    <w:p w14:paraId="1EE21A1D" w14:textId="77777777" w:rsidR="006F7D42" w:rsidRPr="00695A7A" w:rsidRDefault="006F7D42" w:rsidP="006F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Pr>
          <w:rFonts w:cs="Helvetica"/>
          <w:color w:val="000000"/>
          <w:sz w:val="20"/>
          <w:szCs w:val="19"/>
          <w:lang w:bidi="en-US"/>
        </w:rPr>
        <w:t>3</w:t>
      </w:r>
      <w:r w:rsidRPr="00695A7A">
        <w:rPr>
          <w:rFonts w:cs="Helvetica"/>
          <w:color w:val="000000"/>
          <w:sz w:val="20"/>
          <w:szCs w:val="19"/>
          <w:lang w:bidi="en-US"/>
        </w:rPr>
        <w:t xml:space="preserve">. Questions/Comments </w:t>
      </w:r>
    </w:p>
    <w:p w14:paraId="63109610" w14:textId="77777777" w:rsidR="006F7D42" w:rsidRPr="00695A7A" w:rsidRDefault="006F7D42" w:rsidP="006F7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19"/>
          <w:lang w:bidi="en-US"/>
        </w:rPr>
      </w:pPr>
      <w:r w:rsidRPr="00695A7A">
        <w:rPr>
          <w:rFonts w:cs="Helvetica"/>
          <w:color w:val="000000"/>
          <w:sz w:val="20"/>
          <w:szCs w:val="19"/>
          <w:lang w:bidi="en-US"/>
        </w:rPr>
        <w:t xml:space="preserve">Mark passages that intrigue, please, displease, or confuse you. </w:t>
      </w:r>
    </w:p>
    <w:p w14:paraId="0E59C140" w14:textId="77777777" w:rsidR="006F7D42" w:rsidRDefault="006F7D42" w:rsidP="006F7D42">
      <w:pPr>
        <w:rPr>
          <w:rFonts w:cs="Helvetica"/>
          <w:color w:val="000000"/>
          <w:sz w:val="20"/>
          <w:szCs w:val="19"/>
          <w:lang w:bidi="en-US"/>
        </w:rPr>
      </w:pPr>
      <w:r w:rsidRPr="00695A7A">
        <w:rPr>
          <w:rFonts w:cs="Helvetica"/>
          <w:color w:val="000000"/>
          <w:sz w:val="20"/>
          <w:szCs w:val="19"/>
          <w:lang w:bidi="en-US"/>
        </w:rPr>
        <w:t>Ask questions in the margins, make comments—talk back to the text. Make connections personally, to movies, books, television, or real life.</w:t>
      </w:r>
    </w:p>
    <w:p w14:paraId="24577B22" w14:textId="77777777" w:rsidR="006F7D42" w:rsidRDefault="006F7D42" w:rsidP="006F7D42">
      <w:pPr>
        <w:rPr>
          <w:rFonts w:cs="Helvetica"/>
          <w:color w:val="000000"/>
          <w:sz w:val="20"/>
          <w:szCs w:val="19"/>
          <w:lang w:bidi="en-US"/>
        </w:rPr>
      </w:pPr>
    </w:p>
    <w:p w14:paraId="4B1B9ABF" w14:textId="32D3DD3E" w:rsidR="006F7D42" w:rsidRPr="008B5B20" w:rsidRDefault="006F7D42" w:rsidP="006F7D42">
      <w:pPr>
        <w:rPr>
          <w:bCs/>
          <w:sz w:val="20"/>
          <w:szCs w:val="20"/>
          <w:lang w:eastAsia="ja-JP"/>
        </w:rPr>
      </w:pPr>
      <w:r>
        <w:rPr>
          <w:bCs/>
          <w:sz w:val="20"/>
          <w:szCs w:val="20"/>
          <w:lang w:eastAsia="ja-JP"/>
        </w:rPr>
        <w:t>4</w:t>
      </w:r>
      <w:r w:rsidRPr="000B7CF3">
        <w:rPr>
          <w:bCs/>
          <w:sz w:val="20"/>
          <w:szCs w:val="20"/>
          <w:lang w:eastAsia="ja-JP"/>
        </w:rPr>
        <w:t>. Reflect on each chapter after reading. What are your thoughts, questions, and insights? Write these down at the end of each chapter</w:t>
      </w:r>
      <w:r>
        <w:rPr>
          <w:bCs/>
          <w:sz w:val="20"/>
          <w:szCs w:val="20"/>
          <w:lang w:eastAsia="ja-JP"/>
        </w:rPr>
        <w:t xml:space="preserve"> (at least one sentence)</w:t>
      </w:r>
      <w:r w:rsidRPr="000B7CF3">
        <w:rPr>
          <w:bCs/>
          <w:sz w:val="20"/>
          <w:szCs w:val="20"/>
          <w:lang w:eastAsia="ja-JP"/>
        </w:rPr>
        <w:t>.</w:t>
      </w:r>
      <w:r>
        <w:rPr>
          <w:bCs/>
          <w:sz w:val="20"/>
          <w:szCs w:val="20"/>
          <w:lang w:eastAsia="ja-JP"/>
        </w:rPr>
        <w:t xml:space="preserve"> </w:t>
      </w:r>
      <w:r w:rsidRPr="000B7CF3">
        <w:rPr>
          <w:bCs/>
          <w:sz w:val="20"/>
          <w:szCs w:val="20"/>
          <w:lang w:eastAsia="ja-JP"/>
        </w:rPr>
        <w:t>Consider such things as what impressi</w:t>
      </w:r>
      <w:r>
        <w:rPr>
          <w:bCs/>
          <w:sz w:val="20"/>
          <w:szCs w:val="20"/>
          <w:lang w:eastAsia="ja-JP"/>
        </w:rPr>
        <w:t>ons the story mad</w:t>
      </w:r>
      <w:r w:rsidR="008D4E74">
        <w:rPr>
          <w:bCs/>
          <w:sz w:val="20"/>
          <w:szCs w:val="20"/>
          <w:lang w:eastAsia="ja-JP"/>
        </w:rPr>
        <w:t>e, what the nature of violence is, how personal commitments and feelings can complicate the commitment to political activism</w:t>
      </w:r>
      <w:r w:rsidRPr="000B7CF3">
        <w:rPr>
          <w:bCs/>
          <w:sz w:val="20"/>
          <w:szCs w:val="20"/>
          <w:lang w:eastAsia="ja-JP"/>
        </w:rPr>
        <w:t>, and what implications there are for society and the individual.</w:t>
      </w:r>
    </w:p>
    <w:p w14:paraId="7D0C7197" w14:textId="77777777" w:rsidR="006F7D42" w:rsidRPr="008B5B20" w:rsidRDefault="006F7D42" w:rsidP="006F7D42">
      <w:pPr>
        <w:widowControl w:val="0"/>
        <w:autoSpaceDE w:val="0"/>
        <w:autoSpaceDN w:val="0"/>
        <w:adjustRightInd w:val="0"/>
        <w:rPr>
          <w:sz w:val="20"/>
          <w:szCs w:val="20"/>
          <w:lang w:eastAsia="ja-JP"/>
        </w:rPr>
      </w:pPr>
    </w:p>
    <w:p w14:paraId="616EB6BF" w14:textId="77777777" w:rsidR="006F7D42" w:rsidRPr="008B5B20" w:rsidRDefault="006F7D42" w:rsidP="006F7D42">
      <w:pPr>
        <w:pStyle w:val="Default"/>
        <w:rPr>
          <w:rFonts w:ascii="Times New Roman" w:hAnsi="Times New Roman" w:cs="Times New Roman"/>
          <w:sz w:val="20"/>
          <w:szCs w:val="20"/>
        </w:rPr>
      </w:pPr>
      <w:r w:rsidRPr="008B5B20">
        <w:rPr>
          <w:rFonts w:ascii="Times New Roman" w:hAnsi="Times New Roman" w:cs="Times New Roman"/>
          <w:sz w:val="20"/>
          <w:szCs w:val="20"/>
        </w:rPr>
        <w:t>5. Themes: The themes listed below are all found in this book. For each of the themes listed, find several (at least 3) examples in the book. Write which theme you are identifying next to the lines in the book.</w:t>
      </w:r>
    </w:p>
    <w:p w14:paraId="6F65B831" w14:textId="4EBAA44D" w:rsidR="006F7D42" w:rsidRPr="008B5B20" w:rsidRDefault="005D001C" w:rsidP="006F7D42">
      <w:pPr>
        <w:pStyle w:val="Default"/>
        <w:rPr>
          <w:rFonts w:ascii="Times New Roman" w:hAnsi="Times New Roman" w:cs="Times New Roman"/>
          <w:sz w:val="20"/>
          <w:szCs w:val="20"/>
        </w:rPr>
      </w:pPr>
      <w:r>
        <w:rPr>
          <w:rFonts w:ascii="Times New Roman" w:hAnsi="Times New Roman" w:cs="Times New Roman"/>
          <w:sz w:val="20"/>
          <w:szCs w:val="20"/>
        </w:rPr>
        <w:t>1-Courage and Heroism</w:t>
      </w:r>
    </w:p>
    <w:p w14:paraId="2C5824D7" w14:textId="716E26C3" w:rsidR="006F7D42" w:rsidRPr="008B5B20" w:rsidRDefault="006F7D42" w:rsidP="006F7D42">
      <w:pPr>
        <w:pStyle w:val="Default"/>
        <w:rPr>
          <w:rFonts w:ascii="Times New Roman" w:hAnsi="Times New Roman" w:cs="Times New Roman"/>
          <w:sz w:val="20"/>
          <w:szCs w:val="20"/>
        </w:rPr>
      </w:pPr>
      <w:r>
        <w:rPr>
          <w:rFonts w:ascii="Times New Roman" w:hAnsi="Times New Roman" w:cs="Times New Roman"/>
          <w:sz w:val="20"/>
          <w:szCs w:val="20"/>
        </w:rPr>
        <w:t>2-Memories</w:t>
      </w:r>
    </w:p>
    <w:p w14:paraId="4C8A1B74" w14:textId="776559C3" w:rsidR="006F7D42" w:rsidRPr="008B5B20" w:rsidRDefault="006F7D42" w:rsidP="006F7D42">
      <w:pPr>
        <w:pStyle w:val="Default"/>
        <w:rPr>
          <w:rFonts w:ascii="Times New Roman" w:hAnsi="Times New Roman" w:cs="Times New Roman"/>
          <w:sz w:val="20"/>
          <w:szCs w:val="20"/>
        </w:rPr>
      </w:pPr>
      <w:r w:rsidRPr="008B5B20">
        <w:rPr>
          <w:rFonts w:ascii="Times New Roman" w:hAnsi="Times New Roman" w:cs="Times New Roman"/>
          <w:sz w:val="20"/>
          <w:szCs w:val="20"/>
        </w:rPr>
        <w:t>3-</w:t>
      </w:r>
      <w:r>
        <w:rPr>
          <w:rFonts w:ascii="Times New Roman" w:hAnsi="Times New Roman" w:cs="Times New Roman"/>
          <w:sz w:val="20"/>
          <w:szCs w:val="20"/>
        </w:rPr>
        <w:t>Grief</w:t>
      </w:r>
    </w:p>
    <w:p w14:paraId="694C18B0" w14:textId="04DB73F6" w:rsidR="006F7D42" w:rsidRDefault="005D001C" w:rsidP="006F7D42">
      <w:pPr>
        <w:pStyle w:val="Default"/>
        <w:rPr>
          <w:rFonts w:ascii="Times New Roman" w:hAnsi="Times New Roman" w:cs="Times New Roman"/>
          <w:sz w:val="20"/>
          <w:szCs w:val="20"/>
        </w:rPr>
      </w:pPr>
      <w:r>
        <w:rPr>
          <w:rFonts w:ascii="Times New Roman" w:hAnsi="Times New Roman" w:cs="Times New Roman"/>
          <w:sz w:val="20"/>
          <w:szCs w:val="20"/>
        </w:rPr>
        <w:t>4-</w:t>
      </w:r>
      <w:r w:rsidR="008D4E74">
        <w:rPr>
          <w:rFonts w:ascii="Times New Roman" w:hAnsi="Times New Roman" w:cs="Times New Roman"/>
          <w:sz w:val="20"/>
          <w:szCs w:val="20"/>
        </w:rPr>
        <w:t>Tradition</w:t>
      </w:r>
    </w:p>
    <w:p w14:paraId="1F8BB3B5" w14:textId="77777777" w:rsidR="006F7D42" w:rsidRPr="00E402CC" w:rsidRDefault="006F7D42" w:rsidP="00144380">
      <w:pPr>
        <w:pStyle w:val="Default"/>
        <w:rPr>
          <w:rFonts w:ascii="Times New Roman" w:hAnsi="Times New Roman" w:cs="Times New Roman"/>
          <w:b/>
          <w:bCs/>
          <w:sz w:val="20"/>
          <w:szCs w:val="20"/>
        </w:rPr>
      </w:pPr>
    </w:p>
    <w:p w14:paraId="61F6147C" w14:textId="77777777" w:rsidR="009A797A" w:rsidRPr="008B5B20" w:rsidRDefault="009A797A" w:rsidP="00344522">
      <w:pPr>
        <w:pStyle w:val="Default"/>
        <w:rPr>
          <w:rFonts w:ascii="Times New Roman" w:hAnsi="Times New Roman" w:cs="Times New Roman"/>
          <w:bCs/>
          <w:sz w:val="20"/>
          <w:szCs w:val="20"/>
        </w:rPr>
      </w:pPr>
    </w:p>
    <w:p w14:paraId="3E7D7A77" w14:textId="62BAA9D1" w:rsidR="00787B30" w:rsidRPr="00695A7A" w:rsidRDefault="00787B30" w:rsidP="00787B30">
      <w:pPr>
        <w:rPr>
          <w:rFonts w:cs="Helvetica"/>
          <w:color w:val="000000"/>
          <w:sz w:val="20"/>
          <w:szCs w:val="21"/>
          <w:lang w:bidi="en-US"/>
        </w:rPr>
      </w:pPr>
      <w:r w:rsidRPr="00695A7A">
        <w:rPr>
          <w:rFonts w:cs="Helvetica"/>
          <w:color w:val="000000"/>
          <w:sz w:val="20"/>
          <w:szCs w:val="21"/>
          <w:lang w:bidi="en-US"/>
        </w:rPr>
        <w:t>The summer reading assignment will truly give you the foundation to help you achieve great success in the course. I hope you all enjoy the summer, and I look forward to meeting you soon. Please contact me with any questions you may h</w:t>
      </w:r>
      <w:r w:rsidR="00DC5CBA">
        <w:rPr>
          <w:rFonts w:cs="Helvetica"/>
          <w:color w:val="000000"/>
          <w:sz w:val="20"/>
          <w:szCs w:val="21"/>
          <w:lang w:bidi="en-US"/>
        </w:rPr>
        <w:t>ave at jmccain@lcisd.org</w:t>
      </w:r>
      <w:r w:rsidRPr="00695A7A">
        <w:rPr>
          <w:rFonts w:cs="Helvetica"/>
          <w:color w:val="000000"/>
          <w:sz w:val="20"/>
          <w:szCs w:val="21"/>
          <w:lang w:bidi="en-US"/>
        </w:rPr>
        <w:t>.</w:t>
      </w:r>
    </w:p>
    <w:p w14:paraId="6ECFFDC5" w14:textId="77777777" w:rsidR="00787B30" w:rsidRPr="00695A7A" w:rsidRDefault="00787B30" w:rsidP="00787B30">
      <w:pPr>
        <w:rPr>
          <w:rFonts w:cs="Helvetica"/>
          <w:color w:val="000000"/>
          <w:sz w:val="20"/>
          <w:szCs w:val="21"/>
          <w:lang w:bidi="en-US"/>
        </w:rPr>
      </w:pPr>
    </w:p>
    <w:p w14:paraId="3C4766E7" w14:textId="77777777" w:rsidR="00787B30" w:rsidRPr="00695A7A" w:rsidRDefault="00787B30" w:rsidP="00787B30">
      <w:pPr>
        <w:rPr>
          <w:rFonts w:cs="Helvetica"/>
          <w:color w:val="000000"/>
          <w:sz w:val="20"/>
          <w:szCs w:val="21"/>
          <w:lang w:bidi="en-US"/>
        </w:rPr>
      </w:pP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t>Sincerely,</w:t>
      </w:r>
    </w:p>
    <w:p w14:paraId="1A437AF8" w14:textId="77777777" w:rsidR="00787B30" w:rsidRPr="00695A7A" w:rsidRDefault="00787B30" w:rsidP="00787B30">
      <w:pPr>
        <w:rPr>
          <w:rFonts w:cs="Helvetica"/>
          <w:color w:val="000000"/>
          <w:sz w:val="20"/>
          <w:szCs w:val="21"/>
          <w:lang w:bidi="en-US"/>
        </w:rPr>
      </w:pPr>
    </w:p>
    <w:p w14:paraId="29D147C6" w14:textId="77777777" w:rsidR="00787B30" w:rsidRPr="00695A7A" w:rsidRDefault="00787B30" w:rsidP="00787B30">
      <w:pPr>
        <w:rPr>
          <w:rFonts w:cs="Helvetica"/>
          <w:color w:val="000000"/>
          <w:sz w:val="20"/>
          <w:szCs w:val="21"/>
          <w:lang w:bidi="en-US"/>
        </w:rPr>
      </w:pP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t>Julie McCain</w:t>
      </w:r>
    </w:p>
    <w:p w14:paraId="5CBB3BF0" w14:textId="77777777" w:rsidR="00787B30" w:rsidRPr="00695A7A" w:rsidRDefault="00787B30" w:rsidP="00787B30">
      <w:pPr>
        <w:rPr>
          <w:rFonts w:cs="Helvetica"/>
          <w:color w:val="000000"/>
          <w:sz w:val="20"/>
          <w:szCs w:val="21"/>
          <w:lang w:bidi="en-US"/>
        </w:rPr>
      </w:pP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t>11</w:t>
      </w:r>
      <w:r w:rsidRPr="00695A7A">
        <w:rPr>
          <w:rFonts w:cs="Helvetica"/>
          <w:color w:val="000000"/>
          <w:sz w:val="20"/>
          <w:szCs w:val="21"/>
          <w:vertAlign w:val="superscript"/>
          <w:lang w:bidi="en-US"/>
        </w:rPr>
        <w:t>th</w:t>
      </w:r>
      <w:r w:rsidRPr="00695A7A">
        <w:rPr>
          <w:rFonts w:cs="Helvetica"/>
          <w:color w:val="000000"/>
          <w:sz w:val="20"/>
          <w:szCs w:val="21"/>
          <w:lang w:bidi="en-US"/>
        </w:rPr>
        <w:t xml:space="preserve"> and 12</w:t>
      </w:r>
      <w:r w:rsidRPr="00695A7A">
        <w:rPr>
          <w:rFonts w:cs="Helvetica"/>
          <w:color w:val="000000"/>
          <w:sz w:val="20"/>
          <w:szCs w:val="21"/>
          <w:vertAlign w:val="superscript"/>
          <w:lang w:bidi="en-US"/>
        </w:rPr>
        <w:t>th</w:t>
      </w:r>
      <w:r w:rsidRPr="00695A7A">
        <w:rPr>
          <w:rFonts w:cs="Helvetica"/>
          <w:color w:val="000000"/>
          <w:sz w:val="20"/>
          <w:szCs w:val="21"/>
          <w:lang w:bidi="en-US"/>
        </w:rPr>
        <w:t xml:space="preserve"> AP English teacher</w:t>
      </w:r>
    </w:p>
    <w:p w14:paraId="15F74B32" w14:textId="77777777" w:rsidR="00787B30" w:rsidRPr="00695A7A" w:rsidRDefault="00787B30" w:rsidP="00787B30">
      <w:pPr>
        <w:rPr>
          <w:sz w:val="20"/>
        </w:rPr>
      </w:pP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r>
      <w:r w:rsidRPr="00695A7A">
        <w:rPr>
          <w:rFonts w:cs="Helvetica"/>
          <w:color w:val="000000"/>
          <w:sz w:val="20"/>
          <w:szCs w:val="21"/>
          <w:lang w:bidi="en-US"/>
        </w:rPr>
        <w:tab/>
        <w:t>English Department Chair</w:t>
      </w:r>
    </w:p>
    <w:p w14:paraId="387CBAE7" w14:textId="77777777" w:rsidR="009A797A" w:rsidRDefault="009A797A" w:rsidP="00344522">
      <w:pPr>
        <w:pStyle w:val="Default"/>
        <w:rPr>
          <w:rFonts w:ascii="Times New Roman" w:hAnsi="Times New Roman" w:cs="Times New Roman"/>
          <w:bCs/>
          <w:sz w:val="20"/>
          <w:szCs w:val="20"/>
        </w:rPr>
      </w:pPr>
    </w:p>
    <w:p w14:paraId="241B124D" w14:textId="77777777" w:rsidR="009A797A" w:rsidRDefault="009A797A" w:rsidP="00344522">
      <w:pPr>
        <w:pStyle w:val="Default"/>
        <w:rPr>
          <w:rFonts w:ascii="Times New Roman" w:hAnsi="Times New Roman" w:cs="Times New Roman"/>
          <w:bCs/>
          <w:sz w:val="20"/>
          <w:szCs w:val="20"/>
        </w:rPr>
      </w:pPr>
    </w:p>
    <w:p w14:paraId="3D99DA68" w14:textId="77777777" w:rsidR="009A797A" w:rsidRDefault="009A797A" w:rsidP="00344522">
      <w:pPr>
        <w:pStyle w:val="Default"/>
        <w:rPr>
          <w:rFonts w:ascii="Times New Roman" w:hAnsi="Times New Roman" w:cs="Times New Roman"/>
          <w:bCs/>
          <w:sz w:val="20"/>
          <w:szCs w:val="20"/>
        </w:rPr>
      </w:pPr>
    </w:p>
    <w:p w14:paraId="4E42C084" w14:textId="73197222" w:rsidR="004D607D" w:rsidRDefault="004D607D" w:rsidP="00344522">
      <w:pPr>
        <w:pStyle w:val="Default"/>
        <w:rPr>
          <w:rFonts w:ascii="Times New Roman" w:hAnsi="Times New Roman" w:cs="Times New Roman"/>
          <w:bCs/>
          <w:sz w:val="20"/>
          <w:szCs w:val="20"/>
        </w:rPr>
      </w:pPr>
    </w:p>
    <w:p w14:paraId="323C7345" w14:textId="541EEDB7" w:rsidR="000E7B53" w:rsidRDefault="000E7B53" w:rsidP="00344522">
      <w:pPr>
        <w:pStyle w:val="Default"/>
        <w:rPr>
          <w:rFonts w:ascii="Times New Roman" w:hAnsi="Times New Roman" w:cs="Times New Roman"/>
          <w:bCs/>
          <w:sz w:val="20"/>
          <w:szCs w:val="20"/>
        </w:rPr>
      </w:pPr>
    </w:p>
    <w:p w14:paraId="4192628B" w14:textId="27DB38E7" w:rsidR="000E7B53" w:rsidRDefault="000E7B53" w:rsidP="00344522">
      <w:pPr>
        <w:pStyle w:val="Default"/>
        <w:rPr>
          <w:rFonts w:ascii="Times New Roman" w:hAnsi="Times New Roman" w:cs="Times New Roman"/>
          <w:bCs/>
          <w:sz w:val="20"/>
          <w:szCs w:val="20"/>
        </w:rPr>
      </w:pPr>
    </w:p>
    <w:p w14:paraId="2022B78F" w14:textId="6EE8A0EB" w:rsidR="000E7B53" w:rsidRDefault="000E7B53" w:rsidP="00344522">
      <w:pPr>
        <w:pStyle w:val="Default"/>
        <w:rPr>
          <w:rFonts w:ascii="Times New Roman" w:hAnsi="Times New Roman" w:cs="Times New Roman"/>
          <w:bCs/>
          <w:sz w:val="20"/>
          <w:szCs w:val="20"/>
        </w:rPr>
      </w:pPr>
    </w:p>
    <w:p w14:paraId="6D724B82" w14:textId="54C7A90B" w:rsidR="000E7B53" w:rsidRDefault="000E7B53" w:rsidP="00344522">
      <w:pPr>
        <w:pStyle w:val="Default"/>
        <w:rPr>
          <w:rFonts w:ascii="Times New Roman" w:hAnsi="Times New Roman" w:cs="Times New Roman"/>
          <w:bCs/>
          <w:sz w:val="20"/>
          <w:szCs w:val="20"/>
        </w:rPr>
      </w:pPr>
    </w:p>
    <w:p w14:paraId="0AACFDB7" w14:textId="298E0C7B" w:rsidR="000E7B53" w:rsidRDefault="000E7B53" w:rsidP="00344522">
      <w:pPr>
        <w:pStyle w:val="Default"/>
        <w:rPr>
          <w:rFonts w:ascii="Times New Roman" w:hAnsi="Times New Roman" w:cs="Times New Roman"/>
          <w:bCs/>
          <w:sz w:val="20"/>
          <w:szCs w:val="20"/>
        </w:rPr>
      </w:pPr>
    </w:p>
    <w:p w14:paraId="49818A99" w14:textId="09AEE71A" w:rsidR="000E7B53" w:rsidRDefault="000E7B53" w:rsidP="00344522">
      <w:pPr>
        <w:pStyle w:val="Default"/>
        <w:rPr>
          <w:rFonts w:ascii="Times New Roman" w:hAnsi="Times New Roman" w:cs="Times New Roman"/>
          <w:bCs/>
          <w:sz w:val="20"/>
          <w:szCs w:val="20"/>
        </w:rPr>
      </w:pPr>
    </w:p>
    <w:p w14:paraId="15E489EB" w14:textId="7B8BBC0F" w:rsidR="000E7B53" w:rsidRDefault="000E7B53" w:rsidP="00344522">
      <w:pPr>
        <w:pStyle w:val="Default"/>
        <w:rPr>
          <w:rFonts w:ascii="Times New Roman" w:hAnsi="Times New Roman" w:cs="Times New Roman"/>
          <w:bCs/>
          <w:sz w:val="20"/>
          <w:szCs w:val="20"/>
        </w:rPr>
      </w:pPr>
    </w:p>
    <w:p w14:paraId="3ABA746D" w14:textId="1E113F82" w:rsidR="000E7B53" w:rsidRDefault="000E7B53" w:rsidP="00344522">
      <w:pPr>
        <w:pStyle w:val="Default"/>
        <w:rPr>
          <w:rFonts w:ascii="Times New Roman" w:hAnsi="Times New Roman" w:cs="Times New Roman"/>
          <w:bCs/>
          <w:sz w:val="20"/>
          <w:szCs w:val="20"/>
        </w:rPr>
      </w:pPr>
    </w:p>
    <w:p w14:paraId="16BE23C3" w14:textId="176EB8E6" w:rsidR="000E7B53" w:rsidRDefault="000E7B53" w:rsidP="00344522">
      <w:pPr>
        <w:pStyle w:val="Default"/>
        <w:rPr>
          <w:rFonts w:ascii="Times New Roman" w:hAnsi="Times New Roman" w:cs="Times New Roman"/>
          <w:bCs/>
          <w:sz w:val="20"/>
          <w:szCs w:val="20"/>
        </w:rPr>
      </w:pPr>
    </w:p>
    <w:p w14:paraId="0DB806DB" w14:textId="67EBB4FB" w:rsidR="000E7B53" w:rsidRDefault="000E7B53" w:rsidP="00344522">
      <w:pPr>
        <w:pStyle w:val="Default"/>
        <w:rPr>
          <w:rFonts w:ascii="Times New Roman" w:hAnsi="Times New Roman" w:cs="Times New Roman"/>
          <w:bCs/>
          <w:sz w:val="20"/>
          <w:szCs w:val="20"/>
        </w:rPr>
      </w:pPr>
    </w:p>
    <w:p w14:paraId="588AEE94" w14:textId="64EF8518" w:rsidR="000E7B53" w:rsidRDefault="000E7B53" w:rsidP="00344522">
      <w:pPr>
        <w:pStyle w:val="Default"/>
        <w:rPr>
          <w:rFonts w:ascii="Times New Roman" w:hAnsi="Times New Roman" w:cs="Times New Roman"/>
          <w:bCs/>
          <w:sz w:val="20"/>
          <w:szCs w:val="20"/>
        </w:rPr>
      </w:pPr>
    </w:p>
    <w:p w14:paraId="53D1E80C" w14:textId="36BFF7A4" w:rsidR="000E7B53" w:rsidRDefault="000E7B53" w:rsidP="00344522">
      <w:pPr>
        <w:pStyle w:val="Default"/>
        <w:rPr>
          <w:rFonts w:ascii="Times New Roman" w:hAnsi="Times New Roman" w:cs="Times New Roman"/>
          <w:bCs/>
          <w:sz w:val="20"/>
          <w:szCs w:val="20"/>
        </w:rPr>
      </w:pPr>
    </w:p>
    <w:p w14:paraId="7D8C1BE7" w14:textId="03175825" w:rsidR="000E7B53" w:rsidRDefault="000E7B53" w:rsidP="00344522">
      <w:pPr>
        <w:pStyle w:val="Default"/>
        <w:rPr>
          <w:rFonts w:ascii="Times New Roman" w:hAnsi="Times New Roman" w:cs="Times New Roman"/>
          <w:bCs/>
          <w:sz w:val="20"/>
          <w:szCs w:val="20"/>
        </w:rPr>
      </w:pPr>
    </w:p>
    <w:p w14:paraId="319D3439" w14:textId="76E92BB3" w:rsidR="000E7B53" w:rsidRDefault="000E7B53" w:rsidP="00344522">
      <w:pPr>
        <w:pStyle w:val="Default"/>
        <w:rPr>
          <w:rFonts w:ascii="Times New Roman" w:hAnsi="Times New Roman" w:cs="Times New Roman"/>
          <w:bCs/>
          <w:sz w:val="20"/>
          <w:szCs w:val="20"/>
        </w:rPr>
      </w:pPr>
    </w:p>
    <w:p w14:paraId="6A3E5D53" w14:textId="758F172F" w:rsidR="000E7B53" w:rsidRDefault="000E7B53" w:rsidP="00344522">
      <w:pPr>
        <w:pStyle w:val="Default"/>
        <w:rPr>
          <w:rFonts w:ascii="Times New Roman" w:hAnsi="Times New Roman" w:cs="Times New Roman"/>
          <w:bCs/>
          <w:sz w:val="20"/>
          <w:szCs w:val="20"/>
        </w:rPr>
      </w:pPr>
    </w:p>
    <w:p w14:paraId="0D7964B5" w14:textId="05192656" w:rsidR="000E7B53" w:rsidRDefault="000E7B53" w:rsidP="00344522">
      <w:pPr>
        <w:pStyle w:val="Default"/>
        <w:rPr>
          <w:rFonts w:ascii="Times New Roman" w:hAnsi="Times New Roman" w:cs="Times New Roman"/>
          <w:bCs/>
          <w:sz w:val="20"/>
          <w:szCs w:val="20"/>
        </w:rPr>
      </w:pPr>
    </w:p>
    <w:p w14:paraId="30E055A9" w14:textId="2942F283" w:rsidR="000E7B53" w:rsidRDefault="000E7B53" w:rsidP="00344522">
      <w:pPr>
        <w:pStyle w:val="Default"/>
        <w:rPr>
          <w:rFonts w:ascii="Times New Roman" w:hAnsi="Times New Roman" w:cs="Times New Roman"/>
          <w:bCs/>
          <w:sz w:val="20"/>
          <w:szCs w:val="20"/>
        </w:rPr>
      </w:pPr>
    </w:p>
    <w:p w14:paraId="085E5553" w14:textId="25FBFA71" w:rsidR="000E7B53" w:rsidRDefault="000E7B53" w:rsidP="00344522">
      <w:pPr>
        <w:pStyle w:val="Default"/>
        <w:rPr>
          <w:rFonts w:ascii="Times New Roman" w:hAnsi="Times New Roman" w:cs="Times New Roman"/>
          <w:bCs/>
          <w:sz w:val="20"/>
          <w:szCs w:val="20"/>
        </w:rPr>
      </w:pPr>
    </w:p>
    <w:p w14:paraId="4EC377BF" w14:textId="3BD5CB28" w:rsidR="000E7B53" w:rsidRDefault="000E7B53" w:rsidP="00344522">
      <w:pPr>
        <w:pStyle w:val="Default"/>
        <w:rPr>
          <w:rFonts w:ascii="Times New Roman" w:hAnsi="Times New Roman" w:cs="Times New Roman"/>
          <w:bCs/>
          <w:sz w:val="20"/>
          <w:szCs w:val="20"/>
        </w:rPr>
      </w:pPr>
    </w:p>
    <w:p w14:paraId="13DF7F2C" w14:textId="001E72F6" w:rsidR="000E7B53" w:rsidRDefault="000E7B53" w:rsidP="00344522">
      <w:pPr>
        <w:pStyle w:val="Default"/>
        <w:rPr>
          <w:rFonts w:ascii="Times New Roman" w:hAnsi="Times New Roman" w:cs="Times New Roman"/>
          <w:bCs/>
          <w:sz w:val="20"/>
          <w:szCs w:val="20"/>
        </w:rPr>
      </w:pPr>
    </w:p>
    <w:p w14:paraId="2B2CEEC8" w14:textId="75D136F6" w:rsidR="000E7B53" w:rsidRDefault="000E7B53" w:rsidP="00344522">
      <w:pPr>
        <w:pStyle w:val="Default"/>
        <w:rPr>
          <w:rFonts w:ascii="Times New Roman" w:hAnsi="Times New Roman" w:cs="Times New Roman"/>
          <w:bCs/>
          <w:sz w:val="20"/>
          <w:szCs w:val="20"/>
        </w:rPr>
      </w:pPr>
    </w:p>
    <w:p w14:paraId="76366E74" w14:textId="21385858" w:rsidR="000E7B53" w:rsidRDefault="000E7B53" w:rsidP="00344522">
      <w:pPr>
        <w:pStyle w:val="Default"/>
        <w:rPr>
          <w:rFonts w:ascii="Times New Roman" w:hAnsi="Times New Roman" w:cs="Times New Roman"/>
          <w:bCs/>
          <w:sz w:val="20"/>
          <w:szCs w:val="20"/>
        </w:rPr>
      </w:pPr>
    </w:p>
    <w:p w14:paraId="09A1F9B8" w14:textId="25F5C1D7" w:rsidR="000E7B53" w:rsidRDefault="000E7B53" w:rsidP="00344522">
      <w:pPr>
        <w:pStyle w:val="Default"/>
        <w:rPr>
          <w:rFonts w:ascii="Times New Roman" w:hAnsi="Times New Roman" w:cs="Times New Roman"/>
          <w:bCs/>
          <w:sz w:val="20"/>
          <w:szCs w:val="20"/>
        </w:rPr>
      </w:pPr>
    </w:p>
    <w:p w14:paraId="601A1F35" w14:textId="652C26BE" w:rsidR="000E7B53" w:rsidRDefault="000E7B53" w:rsidP="00344522">
      <w:pPr>
        <w:pStyle w:val="Default"/>
        <w:rPr>
          <w:rFonts w:ascii="Times New Roman" w:hAnsi="Times New Roman" w:cs="Times New Roman"/>
          <w:bCs/>
          <w:sz w:val="20"/>
          <w:szCs w:val="20"/>
        </w:rPr>
      </w:pPr>
    </w:p>
    <w:p w14:paraId="69D735D7" w14:textId="00396BC0" w:rsidR="000E7B53" w:rsidRDefault="000E7B53" w:rsidP="00344522">
      <w:pPr>
        <w:pStyle w:val="Default"/>
        <w:rPr>
          <w:rFonts w:ascii="Times New Roman" w:hAnsi="Times New Roman" w:cs="Times New Roman"/>
          <w:bCs/>
          <w:sz w:val="20"/>
          <w:szCs w:val="20"/>
        </w:rPr>
      </w:pPr>
    </w:p>
    <w:p w14:paraId="35E754C8" w14:textId="06AC40B2" w:rsidR="000E7B53" w:rsidRDefault="000E7B53" w:rsidP="00344522">
      <w:pPr>
        <w:pStyle w:val="Default"/>
        <w:rPr>
          <w:rFonts w:ascii="Times New Roman" w:hAnsi="Times New Roman" w:cs="Times New Roman"/>
          <w:bCs/>
          <w:sz w:val="20"/>
          <w:szCs w:val="20"/>
        </w:rPr>
      </w:pPr>
    </w:p>
    <w:p w14:paraId="193AABD5" w14:textId="7ADEC292" w:rsidR="000E7B53" w:rsidRDefault="000E7B53" w:rsidP="00344522">
      <w:pPr>
        <w:pStyle w:val="Default"/>
        <w:rPr>
          <w:rFonts w:ascii="Times New Roman" w:hAnsi="Times New Roman" w:cs="Times New Roman"/>
          <w:bCs/>
          <w:sz w:val="20"/>
          <w:szCs w:val="20"/>
        </w:rPr>
      </w:pPr>
    </w:p>
    <w:p w14:paraId="4EDB6415" w14:textId="77777777" w:rsidR="000E7B53" w:rsidRPr="00787B30" w:rsidRDefault="000E7B53" w:rsidP="00344522">
      <w:pPr>
        <w:pStyle w:val="Default"/>
        <w:rPr>
          <w:rFonts w:ascii="Times New Roman" w:hAnsi="Times New Roman" w:cs="Times New Roman"/>
          <w:bCs/>
          <w:sz w:val="20"/>
          <w:szCs w:val="20"/>
        </w:rPr>
      </w:pPr>
      <w:bookmarkStart w:id="0" w:name="_GoBack"/>
      <w:bookmarkEnd w:id="0"/>
    </w:p>
    <w:p w14:paraId="44AEA93D" w14:textId="77777777" w:rsidR="000B5150" w:rsidRDefault="000B5150" w:rsidP="00344522">
      <w:pPr>
        <w:pStyle w:val="Default"/>
        <w:rPr>
          <w:rFonts w:ascii="Times New Roman" w:hAnsi="Times New Roman" w:cs="Times New Roman"/>
          <w:bCs/>
          <w:sz w:val="20"/>
          <w:szCs w:val="20"/>
        </w:rPr>
      </w:pPr>
    </w:p>
    <w:p w14:paraId="3CFC78CE" w14:textId="1201039F" w:rsidR="00344522" w:rsidRPr="00E26C00" w:rsidRDefault="00344522" w:rsidP="00344522">
      <w:pPr>
        <w:pStyle w:val="Default"/>
        <w:rPr>
          <w:rFonts w:ascii="Times New Roman" w:hAnsi="Times New Roman" w:cs="Times New Roman"/>
          <w:b/>
          <w:bCs/>
          <w:sz w:val="20"/>
          <w:szCs w:val="20"/>
        </w:rPr>
      </w:pPr>
      <w:r w:rsidRPr="00E26C00">
        <w:rPr>
          <w:rFonts w:ascii="Times New Roman" w:hAnsi="Times New Roman" w:cs="Times New Roman"/>
          <w:b/>
          <w:bCs/>
          <w:sz w:val="20"/>
          <w:szCs w:val="20"/>
        </w:rPr>
        <w:lastRenderedPageBreak/>
        <w:t>Vocabulary List for Reference</w:t>
      </w:r>
      <w:r w:rsidR="00E26C00" w:rsidRPr="00E26C00">
        <w:rPr>
          <w:rFonts w:ascii="Times New Roman" w:hAnsi="Times New Roman" w:cs="Times New Roman"/>
          <w:b/>
          <w:bCs/>
          <w:sz w:val="20"/>
          <w:szCs w:val="20"/>
        </w:rPr>
        <w:t xml:space="preserve"> for </w:t>
      </w:r>
      <w:r w:rsidR="00E26C00" w:rsidRPr="00E26C00">
        <w:rPr>
          <w:rFonts w:ascii="Times New Roman" w:hAnsi="Times New Roman" w:cs="Times New Roman"/>
          <w:b/>
          <w:bCs/>
          <w:i/>
          <w:sz w:val="20"/>
          <w:szCs w:val="20"/>
        </w:rPr>
        <w:t>The Things They Carried</w:t>
      </w:r>
    </w:p>
    <w:p w14:paraId="3CB34C2E"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bCs/>
          <w:sz w:val="20"/>
          <w:szCs w:val="20"/>
        </w:rPr>
        <w:t xml:space="preserve">Jargon, Slang, and Acronyms for </w:t>
      </w:r>
      <w:r w:rsidRPr="000B7CF3">
        <w:rPr>
          <w:rFonts w:ascii="Times New Roman" w:hAnsi="Times New Roman" w:cs="Times New Roman"/>
          <w:bCs/>
          <w:i/>
          <w:iCs/>
          <w:sz w:val="20"/>
          <w:szCs w:val="20"/>
        </w:rPr>
        <w:t xml:space="preserve">The Things They Carried </w:t>
      </w:r>
    </w:p>
    <w:p w14:paraId="457E5647"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AO area(s) of operation </w:t>
      </w:r>
    </w:p>
    <w:p w14:paraId="1AC0CC45"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A&amp;W fast food franchise </w:t>
      </w:r>
    </w:p>
    <w:p w14:paraId="71692ACF"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AWOL absent without leave </w:t>
      </w:r>
    </w:p>
    <w:p w14:paraId="6A9C4CCB"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ARVIN army of Viet Nam </w:t>
      </w:r>
    </w:p>
    <w:p w14:paraId="093B02DB"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C rations box lunch for in the field </w:t>
      </w:r>
    </w:p>
    <w:p w14:paraId="37E94FBF"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CID criminal investigation division </w:t>
      </w:r>
    </w:p>
    <w:p w14:paraId="0CA5111B"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Claymore a mine packed with steel pellets </w:t>
      </w:r>
    </w:p>
    <w:p w14:paraId="338DED8F"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CO status conscientious objector status </w:t>
      </w:r>
    </w:p>
    <w:p w14:paraId="66DF5BFE"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CS tear gas </w:t>
      </w:r>
    </w:p>
    <w:p w14:paraId="21D8FF55" w14:textId="77777777" w:rsidR="00344522" w:rsidRPr="000B7CF3" w:rsidRDefault="00344522" w:rsidP="00344522">
      <w:pPr>
        <w:pStyle w:val="Default"/>
        <w:rPr>
          <w:rFonts w:ascii="Times New Roman" w:hAnsi="Times New Roman" w:cs="Times New Roman"/>
          <w:sz w:val="20"/>
          <w:szCs w:val="20"/>
        </w:rPr>
      </w:pPr>
      <w:proofErr w:type="spellStart"/>
      <w:r w:rsidRPr="000B7CF3">
        <w:rPr>
          <w:rFonts w:ascii="Times New Roman" w:hAnsi="Times New Roman" w:cs="Times New Roman"/>
          <w:sz w:val="20"/>
          <w:szCs w:val="20"/>
        </w:rPr>
        <w:t>Dustoff</w:t>
      </w:r>
      <w:proofErr w:type="spellEnd"/>
      <w:r w:rsidRPr="000B7CF3">
        <w:rPr>
          <w:rFonts w:ascii="Times New Roman" w:hAnsi="Times New Roman" w:cs="Times New Roman"/>
          <w:sz w:val="20"/>
          <w:szCs w:val="20"/>
        </w:rPr>
        <w:t xml:space="preserve"> medical evacuation or medivac, also any helicopter pickup </w:t>
      </w:r>
    </w:p>
    <w:p w14:paraId="1CC8347A"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E-6 non-commissioned officer, 6th level, sergeant (army) </w:t>
      </w:r>
    </w:p>
    <w:p w14:paraId="4791E291"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EM enlisted man </w:t>
      </w:r>
    </w:p>
    <w:p w14:paraId="42ADC1FF"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GI Government Issue; another name for a soldier </w:t>
      </w:r>
    </w:p>
    <w:p w14:paraId="1EF82E01"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HE high explosive rounds </w:t>
      </w:r>
    </w:p>
    <w:p w14:paraId="32099217"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KIA killed in action </w:t>
      </w:r>
    </w:p>
    <w:p w14:paraId="343638E6"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LBJ Lyndon Baines Johnson, US President from 1963-1969 </w:t>
      </w:r>
    </w:p>
    <w:p w14:paraId="1F31A068"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LP listening post </w:t>
      </w:r>
    </w:p>
    <w:p w14:paraId="4DE368E2"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LSA (oil) oil used on rifles and light machinery </w:t>
      </w:r>
    </w:p>
    <w:p w14:paraId="283B7B4C"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Lt Lieutenant </w:t>
      </w:r>
    </w:p>
    <w:p w14:paraId="0CF5DA3F"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LZ Gator landing zone named Gator </w:t>
      </w:r>
    </w:p>
    <w:p w14:paraId="4EC248E0"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M&amp;Ms comic slang for medical supplies </w:t>
      </w:r>
    </w:p>
    <w:p w14:paraId="0E7296BD"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MIA missing in action </w:t>
      </w:r>
    </w:p>
    <w:p w14:paraId="5D0D9093"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MP military police </w:t>
      </w:r>
    </w:p>
    <w:p w14:paraId="6C702EEB"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MPC military payment certificates, payment instead of dollars </w:t>
      </w:r>
    </w:p>
    <w:p w14:paraId="26C4CD35"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P38 small can opener which can be put on a key chain </w:t>
      </w:r>
    </w:p>
    <w:p w14:paraId="67012A04"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PF popular force, So. Vietnamese militiamen </w:t>
      </w:r>
    </w:p>
    <w:p w14:paraId="32B5CB66"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PFC private 1st class, a rank </w:t>
      </w:r>
    </w:p>
    <w:p w14:paraId="0348C9C5"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PRC 25 portable radio-telephone </w:t>
      </w:r>
    </w:p>
    <w:p w14:paraId="1A714982" w14:textId="77777777" w:rsidR="00344522" w:rsidRPr="000B7CF3" w:rsidRDefault="00344522" w:rsidP="00344522">
      <w:pPr>
        <w:pStyle w:val="Default"/>
        <w:rPr>
          <w:rFonts w:ascii="Times New Roman" w:hAnsi="Times New Roman" w:cs="Times New Roman"/>
          <w:sz w:val="20"/>
          <w:szCs w:val="20"/>
        </w:rPr>
      </w:pPr>
      <w:proofErr w:type="spellStart"/>
      <w:r w:rsidRPr="000B7CF3">
        <w:rPr>
          <w:rFonts w:ascii="Times New Roman" w:hAnsi="Times New Roman" w:cs="Times New Roman"/>
          <w:sz w:val="20"/>
          <w:szCs w:val="20"/>
        </w:rPr>
        <w:t>Psy</w:t>
      </w:r>
      <w:proofErr w:type="spellEnd"/>
      <w:r w:rsidRPr="000B7CF3">
        <w:rPr>
          <w:rFonts w:ascii="Times New Roman" w:hAnsi="Times New Roman" w:cs="Times New Roman"/>
          <w:sz w:val="20"/>
          <w:szCs w:val="20"/>
        </w:rPr>
        <w:t xml:space="preserve"> Ops psychological warfare operations </w:t>
      </w:r>
    </w:p>
    <w:p w14:paraId="071DC9E3"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R &amp; R rest and recreation </w:t>
      </w:r>
    </w:p>
    <w:p w14:paraId="1CD6C2CA"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RF regional force, So. Vietnamese regional force </w:t>
      </w:r>
    </w:p>
    <w:p w14:paraId="75FB7122"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RPGs rocket propelled grenade </w:t>
      </w:r>
    </w:p>
    <w:p w14:paraId="4A301691"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RTO radiotelephone operator </w:t>
      </w:r>
    </w:p>
    <w:p w14:paraId="31DEA433"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SEATO Southeast Asia Treaty Organization </w:t>
      </w:r>
    </w:p>
    <w:p w14:paraId="454E051B"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Sin </w:t>
      </w:r>
      <w:proofErr w:type="spellStart"/>
      <w:r w:rsidRPr="000B7CF3">
        <w:rPr>
          <w:rFonts w:ascii="Times New Roman" w:hAnsi="Times New Roman" w:cs="Times New Roman"/>
          <w:sz w:val="20"/>
          <w:szCs w:val="20"/>
        </w:rPr>
        <w:t>Loi</w:t>
      </w:r>
      <w:proofErr w:type="spellEnd"/>
      <w:r w:rsidRPr="000B7CF3">
        <w:rPr>
          <w:rFonts w:ascii="Times New Roman" w:hAnsi="Times New Roman" w:cs="Times New Roman"/>
          <w:sz w:val="20"/>
          <w:szCs w:val="20"/>
        </w:rPr>
        <w:t xml:space="preserve"> Vietnamese for “sorry about that” </w:t>
      </w:r>
    </w:p>
    <w:p w14:paraId="5D26A8B6"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SOP standard operating procedure </w:t>
      </w:r>
    </w:p>
    <w:p w14:paraId="2F232808" w14:textId="77777777" w:rsidR="00344522" w:rsidRPr="000B7CF3" w:rsidRDefault="00344522" w:rsidP="00344522">
      <w:pPr>
        <w:pStyle w:val="Default"/>
        <w:rPr>
          <w:rFonts w:ascii="Times New Roman" w:hAnsi="Times New Roman" w:cs="Times New Roman"/>
          <w:sz w:val="20"/>
          <w:szCs w:val="20"/>
        </w:rPr>
      </w:pPr>
      <w:r w:rsidRPr="000B7CF3">
        <w:rPr>
          <w:rFonts w:ascii="Times New Roman" w:hAnsi="Times New Roman" w:cs="Times New Roman"/>
          <w:sz w:val="20"/>
          <w:szCs w:val="20"/>
        </w:rPr>
        <w:t xml:space="preserve">USO Uniformed Services Organization, entertained the troops </w:t>
      </w:r>
    </w:p>
    <w:p w14:paraId="72C3938B" w14:textId="77777777" w:rsidR="00344522" w:rsidRPr="000B7CF3" w:rsidRDefault="00344522" w:rsidP="00344522">
      <w:pPr>
        <w:rPr>
          <w:sz w:val="20"/>
          <w:szCs w:val="20"/>
        </w:rPr>
      </w:pPr>
      <w:r w:rsidRPr="000B7CF3">
        <w:rPr>
          <w:sz w:val="20"/>
          <w:szCs w:val="20"/>
        </w:rPr>
        <w:t>VC Viet Cong, a south Vietnamese who collaborated with the north</w:t>
      </w:r>
    </w:p>
    <w:p w14:paraId="54003720" w14:textId="77777777" w:rsidR="00344522" w:rsidRPr="0002459E" w:rsidRDefault="00344522">
      <w:pPr>
        <w:rPr>
          <w:rFonts w:cs="Helvetica"/>
          <w:color w:val="000000"/>
          <w:sz w:val="20"/>
          <w:szCs w:val="21"/>
          <w:lang w:bidi="en-US"/>
        </w:rPr>
      </w:pPr>
    </w:p>
    <w:p w14:paraId="274FBBBD" w14:textId="77777777" w:rsidR="000C0D90" w:rsidRPr="00695A7A" w:rsidRDefault="000C0D90">
      <w:pPr>
        <w:rPr>
          <w:rFonts w:cs="Helvetica"/>
          <w:color w:val="000000"/>
          <w:sz w:val="20"/>
          <w:szCs w:val="21"/>
          <w:lang w:bidi="en-US"/>
        </w:rPr>
      </w:pPr>
    </w:p>
    <w:sectPr w:rsidR="000C0D90" w:rsidRPr="00695A7A" w:rsidSect="000C0D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20B0500000000000000"/>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B80"/>
    <w:multiLevelType w:val="hybridMultilevel"/>
    <w:tmpl w:val="AB58EB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714B0"/>
    <w:multiLevelType w:val="hybridMultilevel"/>
    <w:tmpl w:val="08145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A6B75"/>
    <w:multiLevelType w:val="multilevel"/>
    <w:tmpl w:val="809688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C072E2"/>
    <w:multiLevelType w:val="hybridMultilevel"/>
    <w:tmpl w:val="6ABE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0590A"/>
    <w:multiLevelType w:val="hybridMultilevel"/>
    <w:tmpl w:val="20E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51"/>
    <w:rsid w:val="00005858"/>
    <w:rsid w:val="000B5150"/>
    <w:rsid w:val="000B7CF3"/>
    <w:rsid w:val="000C0D90"/>
    <w:rsid w:val="000E7B53"/>
    <w:rsid w:val="0013595B"/>
    <w:rsid w:val="00144380"/>
    <w:rsid w:val="001A7955"/>
    <w:rsid w:val="001D4204"/>
    <w:rsid w:val="00323686"/>
    <w:rsid w:val="00327BEA"/>
    <w:rsid w:val="00334C90"/>
    <w:rsid w:val="00344522"/>
    <w:rsid w:val="003515AC"/>
    <w:rsid w:val="003A51AF"/>
    <w:rsid w:val="003D0AB4"/>
    <w:rsid w:val="003E58C3"/>
    <w:rsid w:val="003F511F"/>
    <w:rsid w:val="003F5328"/>
    <w:rsid w:val="004D607D"/>
    <w:rsid w:val="00510C77"/>
    <w:rsid w:val="0052047E"/>
    <w:rsid w:val="00555A82"/>
    <w:rsid w:val="005D001C"/>
    <w:rsid w:val="005F4651"/>
    <w:rsid w:val="006D09C3"/>
    <w:rsid w:val="006F7D42"/>
    <w:rsid w:val="00764AF0"/>
    <w:rsid w:val="0077564B"/>
    <w:rsid w:val="00787B30"/>
    <w:rsid w:val="00790D22"/>
    <w:rsid w:val="00824D45"/>
    <w:rsid w:val="008B5B20"/>
    <w:rsid w:val="008D4E74"/>
    <w:rsid w:val="00917CCC"/>
    <w:rsid w:val="00936CAE"/>
    <w:rsid w:val="00982F4D"/>
    <w:rsid w:val="009A797A"/>
    <w:rsid w:val="00A633D5"/>
    <w:rsid w:val="00AC345C"/>
    <w:rsid w:val="00AD7CB3"/>
    <w:rsid w:val="00AF0AFE"/>
    <w:rsid w:val="00B416F7"/>
    <w:rsid w:val="00B86E87"/>
    <w:rsid w:val="00BA0D32"/>
    <w:rsid w:val="00CD02E0"/>
    <w:rsid w:val="00D02BBE"/>
    <w:rsid w:val="00DC5CBA"/>
    <w:rsid w:val="00E26C00"/>
    <w:rsid w:val="00E402CC"/>
    <w:rsid w:val="00E913F4"/>
    <w:rsid w:val="00EB46AA"/>
    <w:rsid w:val="00F156E0"/>
    <w:rsid w:val="00F2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707DB9"/>
  <w14:defaultImageDpi w14:val="300"/>
  <w15:docId w15:val="{4530E8F6-521D-4F99-9E2C-68455EE0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5A7A"/>
    <w:rPr>
      <w:color w:val="0000FF"/>
      <w:u w:val="single"/>
    </w:rPr>
  </w:style>
  <w:style w:type="paragraph" w:customStyle="1" w:styleId="Default">
    <w:name w:val="Default"/>
    <w:rsid w:val="00344522"/>
    <w:pPr>
      <w:widowControl w:val="0"/>
      <w:autoSpaceDE w:val="0"/>
      <w:autoSpaceDN w:val="0"/>
      <w:adjustRightInd w:val="0"/>
    </w:pPr>
    <w:rPr>
      <w:rFonts w:ascii="Book Antiqua" w:eastAsia="MS Mincho" w:hAnsi="Book Antiqua" w:cs="Book Antiqua"/>
      <w:color w:val="000000"/>
      <w:sz w:val="24"/>
      <w:szCs w:val="24"/>
      <w:lang w:eastAsia="ja-JP"/>
    </w:rPr>
  </w:style>
  <w:style w:type="table" w:styleId="TableGrid">
    <w:name w:val="Table Grid"/>
    <w:basedOn w:val="TableNormal"/>
    <w:uiPriority w:val="59"/>
    <w:rsid w:val="00344522"/>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150"/>
    <w:rPr>
      <w:rFonts w:ascii="Tahoma" w:hAnsi="Tahoma" w:cs="Tahoma"/>
      <w:sz w:val="16"/>
      <w:szCs w:val="16"/>
    </w:rPr>
  </w:style>
  <w:style w:type="character" w:customStyle="1" w:styleId="BalloonTextChar">
    <w:name w:val="Balloon Text Char"/>
    <w:basedOn w:val="DefaultParagraphFont"/>
    <w:link w:val="BalloonText"/>
    <w:uiPriority w:val="99"/>
    <w:semiHidden/>
    <w:rsid w:val="000B5150"/>
    <w:rPr>
      <w:rFonts w:ascii="Tahoma" w:hAnsi="Tahoma" w:cs="Tahoma"/>
      <w:sz w:val="16"/>
      <w:szCs w:val="16"/>
    </w:rPr>
  </w:style>
  <w:style w:type="paragraph" w:styleId="NormalWeb">
    <w:name w:val="Normal (Web)"/>
    <w:basedOn w:val="Normal"/>
    <w:uiPriority w:val="99"/>
    <w:semiHidden/>
    <w:unhideWhenUsed/>
    <w:rsid w:val="000058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05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7474">
      <w:bodyDiv w:val="1"/>
      <w:marLeft w:val="0"/>
      <w:marRight w:val="0"/>
      <w:marTop w:val="0"/>
      <w:marBottom w:val="0"/>
      <w:divBdr>
        <w:top w:val="none" w:sz="0" w:space="0" w:color="auto"/>
        <w:left w:val="none" w:sz="0" w:space="0" w:color="auto"/>
        <w:bottom w:val="none" w:sz="0" w:space="0" w:color="auto"/>
        <w:right w:val="none" w:sz="0" w:space="0" w:color="auto"/>
      </w:divBdr>
      <w:divsChild>
        <w:div w:id="1781337807">
          <w:marLeft w:val="0"/>
          <w:marRight w:val="0"/>
          <w:marTop w:val="0"/>
          <w:marBottom w:val="0"/>
          <w:divBdr>
            <w:top w:val="none" w:sz="0" w:space="0" w:color="auto"/>
            <w:left w:val="none" w:sz="0" w:space="0" w:color="auto"/>
            <w:bottom w:val="none" w:sz="0" w:space="0" w:color="auto"/>
            <w:right w:val="none" w:sz="0" w:space="0" w:color="auto"/>
          </w:divBdr>
          <w:divsChild>
            <w:div w:id="545719442">
              <w:marLeft w:val="0"/>
              <w:marRight w:val="0"/>
              <w:marTop w:val="0"/>
              <w:marBottom w:val="0"/>
              <w:divBdr>
                <w:top w:val="none" w:sz="0" w:space="0" w:color="auto"/>
                <w:left w:val="none" w:sz="0" w:space="0" w:color="auto"/>
                <w:bottom w:val="none" w:sz="0" w:space="0" w:color="auto"/>
                <w:right w:val="none" w:sz="0" w:space="0" w:color="auto"/>
              </w:divBdr>
              <w:divsChild>
                <w:div w:id="10212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Preparation for Entering English III AP</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Entering English III AP</dc:title>
  <dc:subject/>
  <dc:creator>Julie McCain</dc:creator>
  <cp:keywords/>
  <cp:lastModifiedBy>Julie McCain</cp:lastModifiedBy>
  <cp:revision>2</cp:revision>
  <cp:lastPrinted>2012-03-27T19:32:00Z</cp:lastPrinted>
  <dcterms:created xsi:type="dcterms:W3CDTF">2017-05-10T21:12:00Z</dcterms:created>
  <dcterms:modified xsi:type="dcterms:W3CDTF">2017-05-10T21:12:00Z</dcterms:modified>
</cp:coreProperties>
</file>